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3ACB" w14:textId="5D1271DE" w:rsidR="005D3D76" w:rsidRDefault="005D3D76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704DC6A" w14:textId="77777777" w:rsidR="009C6823" w:rsidRDefault="009C6823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CF7003" w14:textId="2A8F8ED3" w:rsidR="00782D36" w:rsidRDefault="008E3DAB" w:rsidP="00E228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3D76">
        <w:rPr>
          <w:rFonts w:ascii="Arial" w:hAnsi="Arial" w:cs="Arial"/>
          <w:b/>
          <w:sz w:val="32"/>
          <w:szCs w:val="32"/>
        </w:rPr>
        <w:t>PROGETTAZIONE EDUCATIV</w:t>
      </w:r>
      <w:r w:rsidR="00373DD3" w:rsidRPr="005D3D76">
        <w:rPr>
          <w:rFonts w:ascii="Arial" w:hAnsi="Arial" w:cs="Arial"/>
          <w:b/>
          <w:sz w:val="32"/>
          <w:szCs w:val="32"/>
        </w:rPr>
        <w:t>O</w:t>
      </w:r>
      <w:r w:rsidR="001F4FDD">
        <w:rPr>
          <w:rFonts w:ascii="Arial" w:hAnsi="Arial" w:cs="Arial"/>
          <w:b/>
          <w:sz w:val="32"/>
          <w:szCs w:val="32"/>
        </w:rPr>
        <w:t xml:space="preserve">-DIDATTICA </w:t>
      </w:r>
      <w:r w:rsidR="00ED34A8" w:rsidRPr="00931ECD">
        <w:rPr>
          <w:rFonts w:ascii="Arial" w:hAnsi="Arial" w:cs="Arial"/>
          <w:b/>
          <w:sz w:val="28"/>
          <w:szCs w:val="28"/>
        </w:rPr>
        <w:t>CLASSE</w:t>
      </w:r>
      <w:r w:rsidR="00CA495F">
        <w:rPr>
          <w:rFonts w:ascii="Arial" w:hAnsi="Arial" w:cs="Arial"/>
          <w:b/>
          <w:sz w:val="28"/>
          <w:szCs w:val="28"/>
        </w:rPr>
        <w:t xml:space="preserve"> :</w:t>
      </w:r>
      <w:r w:rsidR="00A001B4">
        <w:rPr>
          <w:rFonts w:ascii="Arial" w:hAnsi="Arial" w:cs="Arial"/>
          <w:b/>
          <w:sz w:val="28"/>
          <w:szCs w:val="28"/>
        </w:rPr>
        <w:t>…….</w:t>
      </w:r>
    </w:p>
    <w:p w14:paraId="4F08FD01" w14:textId="11DD9CF2" w:rsidR="00065694" w:rsidRPr="001F4FDD" w:rsidRDefault="00C2374C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MATERIA:</w:t>
      </w:r>
      <w:r w:rsidR="00A001B4">
        <w:rPr>
          <w:rFonts w:ascii="Arial" w:hAnsi="Arial" w:cs="Arial"/>
          <w:b/>
          <w:sz w:val="28"/>
          <w:szCs w:val="28"/>
        </w:rPr>
        <w:t>…………</w:t>
      </w:r>
    </w:p>
    <w:p w14:paraId="26DEE801" w14:textId="6B369B73" w:rsidR="00AF1E55" w:rsidRPr="005D3D76" w:rsidRDefault="00B97F31" w:rsidP="00E228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 SCOLASTICO: </w:t>
      </w:r>
      <w:r w:rsidR="00A001B4">
        <w:rPr>
          <w:rFonts w:ascii="Arial" w:hAnsi="Arial" w:cs="Arial"/>
          <w:b/>
          <w:sz w:val="24"/>
          <w:szCs w:val="24"/>
        </w:rPr>
        <w:t>……………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AB" w:rsidRPr="005D3D76" w14:paraId="4297283F" w14:textId="77777777" w:rsidTr="008E3DAB">
        <w:tc>
          <w:tcPr>
            <w:tcW w:w="9778" w:type="dxa"/>
          </w:tcPr>
          <w:p w14:paraId="507743A2" w14:textId="77777777" w:rsidR="0097237A" w:rsidRDefault="0097237A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A6A6C74" w14:textId="77777777" w:rsidR="00855D60" w:rsidRDefault="008E3DAB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094B">
              <w:rPr>
                <w:rFonts w:ascii="Arial" w:hAnsi="Arial" w:cs="Arial"/>
                <w:b/>
                <w:sz w:val="24"/>
                <w:szCs w:val="24"/>
                <w:u w:val="single"/>
              </w:rPr>
              <w:t>SITUAZIONE DI PARTENZA</w:t>
            </w:r>
          </w:p>
          <w:p w14:paraId="2FCF665F" w14:textId="77777777" w:rsidR="0097237A" w:rsidRPr="0087094B" w:rsidRDefault="0097237A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BEFDBA5" w14:textId="77777777" w:rsidR="008E3DAB" w:rsidRPr="005D3D76" w:rsidRDefault="008E3DA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8E3DAB" w:rsidRPr="001F4FDD" w14:paraId="45EC4B76" w14:textId="77777777" w:rsidTr="008E3DAB">
        <w:tc>
          <w:tcPr>
            <w:tcW w:w="3369" w:type="dxa"/>
          </w:tcPr>
          <w:p w14:paraId="7BCA0BD9" w14:textId="77777777" w:rsidR="008E3DAB" w:rsidRPr="001F4FDD" w:rsidRDefault="008E3DAB" w:rsidP="008E3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</w:rPr>
              <w:t>COMPOSIZIONE DELLA CLASSE</w:t>
            </w:r>
          </w:p>
          <w:p w14:paraId="11358BE8" w14:textId="77777777" w:rsidR="008E3DAB" w:rsidRPr="001F4FDD" w:rsidRDefault="008E3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9" w:type="dxa"/>
          </w:tcPr>
          <w:p w14:paraId="4E44F15D" w14:textId="77777777" w:rsidR="008E3DAB" w:rsidRPr="001F4FDD" w:rsidRDefault="008E3DAB" w:rsidP="00531A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DAB" w:rsidRPr="001F4FDD" w14:paraId="262C8BBF" w14:textId="77777777" w:rsidTr="008E3DAB">
        <w:tc>
          <w:tcPr>
            <w:tcW w:w="3369" w:type="dxa"/>
          </w:tcPr>
          <w:p w14:paraId="1517BD12" w14:textId="77777777" w:rsidR="008E3DAB" w:rsidRPr="001F4FDD" w:rsidRDefault="00152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</w:rPr>
              <w:t>PROFILO GENERALE DELLA CLASSE</w:t>
            </w:r>
          </w:p>
          <w:p w14:paraId="4ABD0ECA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ED3E83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840D58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00B613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455A6DB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4EF02FD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527F2D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7E59DF8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E9E48B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F1A434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353475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2A56F9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5792EE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AC93B2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AAE856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19FE876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A5B9B4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D20920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B50F8D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22890A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EFFF00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C168FF1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9D14F4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0D39869F" w14:textId="77777777" w:rsidR="006D1120" w:rsidRPr="001F4FDD" w:rsidRDefault="006D1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E3B27" w14:textId="77777777" w:rsidR="00855D60" w:rsidRPr="001F4FDD" w:rsidRDefault="00855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04C9E" w14:textId="77777777" w:rsidR="00855D60" w:rsidRPr="001F4FDD" w:rsidRDefault="00855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81034" w14:textId="77777777" w:rsidR="008E3DAB" w:rsidRPr="001F4FDD" w:rsidRDefault="008E3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28DAE" w14:textId="77777777" w:rsidR="005D3D76" w:rsidRPr="001F4FDD" w:rsidRDefault="005D3D76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2308A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D005D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13CEA5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B6823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6B22D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E294F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3A80C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2A104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7C2F7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F2D29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46547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E29B0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2170F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B7749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C0761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4089B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BAD93C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F9D3AA" w14:textId="77777777" w:rsidR="0015282D" w:rsidRPr="001F4FDD" w:rsidRDefault="0015282D">
      <w:pPr>
        <w:rPr>
          <w:rFonts w:ascii="Arial" w:hAnsi="Arial" w:cs="Arial"/>
          <w:sz w:val="24"/>
          <w:szCs w:val="24"/>
        </w:rPr>
      </w:pPr>
    </w:p>
    <w:p w14:paraId="0239D7D7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01E88EE5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1568EDE7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1B87EC89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2C39D9DB" w14:textId="757B7016" w:rsidR="003B051C" w:rsidRPr="001F4FDD" w:rsidRDefault="003B051C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La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rilevazione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della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z w:val="24"/>
          <w:szCs w:val="24"/>
        </w:rPr>
        <w:t>situazione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di</w:t>
      </w:r>
      <w:r w:rsidRPr="001F4FDD">
        <w:rPr>
          <w:rFonts w:ascii="Arial" w:hAnsi="Arial" w:cs="Arial"/>
          <w:spacing w:val="6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partenza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della </w:t>
      </w:r>
      <w:r w:rsidRPr="001F4FDD">
        <w:rPr>
          <w:rFonts w:ascii="Arial" w:hAnsi="Arial" w:cs="Arial"/>
          <w:spacing w:val="-1"/>
          <w:sz w:val="24"/>
          <w:szCs w:val="24"/>
        </w:rPr>
        <w:t>classe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z w:val="24"/>
          <w:szCs w:val="24"/>
        </w:rPr>
        <w:t>è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stata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effettuata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attraverso:</w:t>
      </w:r>
    </w:p>
    <w:p w14:paraId="426769C5" w14:textId="77777777" w:rsidR="003B051C" w:rsidRPr="001F4FDD" w:rsidRDefault="003B051C" w:rsidP="003B051C">
      <w:pPr>
        <w:kinsoku w:val="0"/>
        <w:overflowPunct w:val="0"/>
        <w:spacing w:before="1" w:line="110" w:lineRule="exact"/>
        <w:rPr>
          <w:rFonts w:ascii="Arial" w:hAnsi="Arial" w:cs="Arial"/>
          <w:sz w:val="24"/>
          <w:szCs w:val="24"/>
        </w:rPr>
      </w:pPr>
    </w:p>
    <w:p w14:paraId="145181C9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</w:pPr>
    </w:p>
    <w:p w14:paraId="15ECBFFB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  <w:sectPr w:rsidR="003B051C" w:rsidRPr="001F4FDD" w:rsidSect="009C6823">
          <w:pgSz w:w="11910" w:h="16840"/>
          <w:pgMar w:top="709" w:right="960" w:bottom="280" w:left="600" w:header="720" w:footer="720" w:gutter="0"/>
          <w:cols w:space="720"/>
          <w:noEndnote/>
        </w:sectPr>
      </w:pPr>
    </w:p>
    <w:p w14:paraId="368DD05C" w14:textId="77777777" w:rsidR="003B051C" w:rsidRPr="001F4FDD" w:rsidRDefault="003B051C" w:rsidP="003B051C">
      <w:pPr>
        <w:pStyle w:val="Titolo1"/>
        <w:numPr>
          <w:ilvl w:val="0"/>
          <w:numId w:val="23"/>
        </w:numPr>
        <w:tabs>
          <w:tab w:val="left" w:pos="1254"/>
        </w:tabs>
        <w:kinsoku w:val="0"/>
        <w:overflowPunct w:val="0"/>
        <w:spacing w:before="25"/>
        <w:rPr>
          <w:rFonts w:ascii="Arial" w:hAnsi="Arial" w:cs="Arial"/>
        </w:rPr>
      </w:pPr>
      <w:r w:rsidRPr="001F4FDD">
        <w:rPr>
          <w:rFonts w:ascii="Arial" w:hAnsi="Arial" w:cs="Arial"/>
          <w:spacing w:val="-1"/>
        </w:rPr>
        <w:t>Osservazioni</w:t>
      </w:r>
      <w:r w:rsidRPr="001F4FDD">
        <w:rPr>
          <w:rFonts w:ascii="Arial" w:hAnsi="Arial" w:cs="Arial"/>
          <w:spacing w:val="-15"/>
        </w:rPr>
        <w:t xml:space="preserve"> </w:t>
      </w:r>
      <w:r w:rsidRPr="001F4FDD">
        <w:rPr>
          <w:rFonts w:ascii="Arial" w:hAnsi="Arial" w:cs="Arial"/>
          <w:spacing w:val="-1"/>
        </w:rPr>
        <w:t>sistematiche</w:t>
      </w:r>
    </w:p>
    <w:p w14:paraId="797F1A88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1" w:after="0" w:line="334" w:lineRule="exact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strutturate</w:t>
      </w:r>
    </w:p>
    <w:p w14:paraId="1C29CDB1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8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semi</w:t>
      </w:r>
      <w:r w:rsidRPr="001F4FDD">
        <w:rPr>
          <w:rFonts w:ascii="Arial" w:hAnsi="Arial" w:cs="Arial"/>
          <w:spacing w:val="-8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strutturate</w:t>
      </w:r>
    </w:p>
    <w:p w14:paraId="0AC4C390" w14:textId="7199456E" w:rsidR="003B051C" w:rsidRPr="00687B2A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3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pratiche</w:t>
      </w:r>
    </w:p>
    <w:p w14:paraId="20098E5D" w14:textId="1A7CAAF3" w:rsidR="00687B2A" w:rsidRPr="00687B2A" w:rsidRDefault="00687B2A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Lezioni asincrone</w:t>
      </w:r>
    </w:p>
    <w:p w14:paraId="3BB6FD47" w14:textId="6C185CD7" w:rsidR="00687B2A" w:rsidRPr="001F4FDD" w:rsidRDefault="00687B2A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Lezioni sincrone</w:t>
      </w:r>
    </w:p>
    <w:p w14:paraId="398F30FF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1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25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br w:type="column"/>
      </w:r>
      <w:r w:rsidRPr="001F4FDD">
        <w:rPr>
          <w:rFonts w:ascii="Arial" w:hAnsi="Arial" w:cs="Arial"/>
          <w:spacing w:val="-1"/>
          <w:sz w:val="24"/>
          <w:szCs w:val="24"/>
        </w:rPr>
        <w:lastRenderedPageBreak/>
        <w:t>Colloqui</w:t>
      </w:r>
      <w:r w:rsidRPr="001F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individuali</w:t>
      </w:r>
    </w:p>
    <w:p w14:paraId="45577DA1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5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Conversazioni</w:t>
      </w:r>
    </w:p>
    <w:p w14:paraId="487B5EE8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spacing w:before="120"/>
        <w:ind w:left="890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</w:t>
      </w:r>
      <w:r w:rsidRPr="001F4FDD">
        <w:rPr>
          <w:rFonts w:ascii="Arial" w:hAnsi="Arial" w:cs="Arial"/>
          <w:sz w:val="24"/>
          <w:szCs w:val="24"/>
        </w:rPr>
        <w:tab/>
      </w:r>
      <w:r w:rsidRPr="001F4FDD">
        <w:rPr>
          <w:rFonts w:ascii="Arial" w:hAnsi="Arial" w:cs="Arial"/>
          <w:sz w:val="24"/>
          <w:szCs w:val="24"/>
          <w:u w:val="thick"/>
        </w:rPr>
        <w:t xml:space="preserve"> </w:t>
      </w:r>
      <w:r w:rsidRPr="001F4FDD">
        <w:rPr>
          <w:rFonts w:ascii="Arial" w:hAnsi="Arial" w:cs="Arial"/>
          <w:sz w:val="24"/>
          <w:szCs w:val="24"/>
          <w:u w:val="thick"/>
        </w:rPr>
        <w:tab/>
      </w:r>
    </w:p>
    <w:p w14:paraId="3FF4C6D1" w14:textId="77777777" w:rsidR="003B051C" w:rsidRPr="001F4FDD" w:rsidRDefault="003B051C" w:rsidP="003B051C">
      <w:pPr>
        <w:kinsoku w:val="0"/>
        <w:overflowPunct w:val="0"/>
        <w:spacing w:before="6" w:line="150" w:lineRule="exact"/>
        <w:rPr>
          <w:rFonts w:ascii="Arial" w:hAnsi="Arial" w:cs="Arial"/>
          <w:sz w:val="24"/>
          <w:szCs w:val="24"/>
        </w:rPr>
      </w:pPr>
    </w:p>
    <w:p w14:paraId="2C7C2648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ind w:left="890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</w:t>
      </w:r>
      <w:r w:rsidRPr="001F4FDD">
        <w:rPr>
          <w:rFonts w:ascii="Arial" w:hAnsi="Arial" w:cs="Arial"/>
          <w:sz w:val="24"/>
          <w:szCs w:val="24"/>
        </w:rPr>
        <w:tab/>
      </w:r>
      <w:r w:rsidRPr="001F4FDD">
        <w:rPr>
          <w:rFonts w:ascii="Arial" w:hAnsi="Arial" w:cs="Arial"/>
          <w:sz w:val="24"/>
          <w:szCs w:val="24"/>
          <w:u w:val="thick"/>
        </w:rPr>
        <w:t xml:space="preserve"> </w:t>
      </w:r>
      <w:r w:rsidRPr="001F4FDD">
        <w:rPr>
          <w:rFonts w:ascii="Arial" w:hAnsi="Arial" w:cs="Arial"/>
          <w:sz w:val="24"/>
          <w:szCs w:val="24"/>
          <w:u w:val="thick"/>
        </w:rPr>
        <w:tab/>
      </w:r>
    </w:p>
    <w:p w14:paraId="31D55047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ind w:left="890"/>
        <w:rPr>
          <w:rFonts w:ascii="Arial" w:hAnsi="Arial" w:cs="Arial"/>
          <w:sz w:val="24"/>
          <w:szCs w:val="24"/>
        </w:rPr>
        <w:sectPr w:rsidR="003B051C" w:rsidRPr="001F4FDD">
          <w:type w:val="continuous"/>
          <w:pgSz w:w="11910" w:h="16840"/>
          <w:pgMar w:top="1400" w:right="960" w:bottom="280" w:left="600" w:header="720" w:footer="720" w:gutter="0"/>
          <w:cols w:num="2" w:space="720" w:equalWidth="0">
            <w:col w:w="4179" w:space="692"/>
            <w:col w:w="5479"/>
          </w:cols>
          <w:noEndnote/>
        </w:sectPr>
      </w:pPr>
    </w:p>
    <w:p w14:paraId="5F758F81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</w:pPr>
    </w:p>
    <w:p w14:paraId="3C0F2E4A" w14:textId="77777777" w:rsidR="003B051C" w:rsidRPr="001F4FDD" w:rsidRDefault="003B051C">
      <w:pPr>
        <w:rPr>
          <w:rFonts w:ascii="Arial" w:hAnsi="Arial" w:cs="Arial"/>
          <w:sz w:val="24"/>
          <w:szCs w:val="24"/>
        </w:rPr>
      </w:pPr>
    </w:p>
    <w:p w14:paraId="2D6FB256" w14:textId="77777777" w:rsidR="003B051C" w:rsidRPr="001F4FDD" w:rsidRDefault="003B051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8"/>
        <w:gridCol w:w="6242"/>
      </w:tblGrid>
      <w:tr w:rsidR="0015282D" w:rsidRPr="001F4FDD" w14:paraId="339240EE" w14:textId="77777777" w:rsidTr="0015282D">
        <w:tc>
          <w:tcPr>
            <w:tcW w:w="9778" w:type="dxa"/>
            <w:gridSpan w:val="2"/>
          </w:tcPr>
          <w:p w14:paraId="311964D6" w14:textId="77777777" w:rsidR="0097237A" w:rsidRPr="001F4FDD" w:rsidRDefault="0097237A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3E262E" w14:textId="77777777" w:rsidR="0015282D" w:rsidRPr="001F4FDD" w:rsidRDefault="005D3D76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L</w:t>
            </w:r>
            <w:r w:rsidR="0015282D"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IVELLI DI PROFITTO</w:t>
            </w:r>
          </w:p>
          <w:p w14:paraId="094B94A5" w14:textId="77777777" w:rsidR="0097237A" w:rsidRPr="001F4FDD" w:rsidRDefault="0097237A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282D" w:rsidRPr="001F4FDD" w14:paraId="537ED96F" w14:textId="77777777" w:rsidTr="0015282D">
        <w:tc>
          <w:tcPr>
            <w:tcW w:w="3369" w:type="dxa"/>
          </w:tcPr>
          <w:p w14:paraId="0CD1ACC7" w14:textId="77777777"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1° 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14:paraId="62DDF840" w14:textId="18BFD571"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Potenziamento</w:t>
            </w:r>
            <w:r w:rsidR="002519C5">
              <w:rPr>
                <w:rFonts w:ascii="Arial" w:hAnsi="Arial" w:cs="Arial"/>
                <w:sz w:val="24"/>
                <w:szCs w:val="24"/>
              </w:rPr>
              <w:t>(10;</w:t>
            </w:r>
            <w:r w:rsidR="00C50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9C5">
              <w:rPr>
                <w:rFonts w:ascii="Arial" w:hAnsi="Arial" w:cs="Arial"/>
                <w:sz w:val="24"/>
                <w:szCs w:val="24"/>
              </w:rPr>
              <w:t>9;</w:t>
            </w:r>
            <w:r w:rsidR="00C50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9C5">
              <w:rPr>
                <w:rFonts w:ascii="Arial" w:hAnsi="Arial" w:cs="Arial"/>
                <w:sz w:val="24"/>
                <w:szCs w:val="24"/>
              </w:rPr>
              <w:t>8)</w:t>
            </w:r>
          </w:p>
        </w:tc>
        <w:tc>
          <w:tcPr>
            <w:tcW w:w="6409" w:type="dxa"/>
          </w:tcPr>
          <w:p w14:paraId="798DF5B9" w14:textId="77777777" w:rsidR="00350998" w:rsidRDefault="00350998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352B9" w14:textId="77777777"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94E07" w14:textId="77777777"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96D85" w14:textId="77777777"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9A4A9" w14:textId="7CA36151" w:rsidR="002519C5" w:rsidRPr="001F4FDD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14:paraId="1397915A" w14:textId="77777777" w:rsidTr="0015282D">
        <w:tc>
          <w:tcPr>
            <w:tcW w:w="3369" w:type="dxa"/>
          </w:tcPr>
          <w:p w14:paraId="446862D9" w14:textId="77777777"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2° 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14:paraId="73A4EB68" w14:textId="09009748"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Consolidamento</w:t>
            </w:r>
            <w:r w:rsidR="002519C5">
              <w:rPr>
                <w:rFonts w:ascii="Arial" w:hAnsi="Arial" w:cs="Arial"/>
                <w:sz w:val="24"/>
                <w:szCs w:val="24"/>
              </w:rPr>
              <w:t>(7</w:t>
            </w:r>
            <w:r w:rsidR="00C50BB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519C5"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6409" w:type="dxa"/>
          </w:tcPr>
          <w:p w14:paraId="03494D5A" w14:textId="77777777" w:rsidR="001F4FDD" w:rsidRDefault="001F4FDD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9FCCF" w14:textId="77777777"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F1DE4" w14:textId="77777777"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F6937" w14:textId="77777777"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7E70D" w14:textId="4CEDF792" w:rsidR="002519C5" w:rsidRPr="001F4FDD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14:paraId="2F9F0D13" w14:textId="77777777" w:rsidTr="0015282D">
        <w:tc>
          <w:tcPr>
            <w:tcW w:w="3369" w:type="dxa"/>
          </w:tcPr>
          <w:p w14:paraId="38AFE2F1" w14:textId="77777777"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3° 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14:paraId="4EA208B3" w14:textId="2E0D17F1"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Recupero</w:t>
            </w:r>
            <w:r w:rsidR="002519C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2374C">
              <w:rPr>
                <w:rFonts w:ascii="Arial" w:hAnsi="Arial" w:cs="Arial"/>
                <w:sz w:val="24"/>
                <w:szCs w:val="24"/>
              </w:rPr>
              <w:t>&lt;</w:t>
            </w:r>
            <w:r w:rsidR="00800809">
              <w:rPr>
                <w:rFonts w:ascii="Arial" w:hAnsi="Arial" w:cs="Arial"/>
                <w:sz w:val="24"/>
                <w:szCs w:val="24"/>
              </w:rPr>
              <w:t>6</w:t>
            </w:r>
            <w:r w:rsidR="002519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09" w:type="dxa"/>
          </w:tcPr>
          <w:p w14:paraId="53CF55BA" w14:textId="77777777" w:rsidR="001F4FDD" w:rsidRDefault="001F4FDD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8949F" w14:textId="77777777"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5EB60" w14:textId="77777777"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25003" w14:textId="77777777"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48A01" w14:textId="7BB44043" w:rsidR="002519C5" w:rsidRPr="001F4FDD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14:paraId="69CBD0B7" w14:textId="77777777" w:rsidTr="006769B9">
        <w:tc>
          <w:tcPr>
            <w:tcW w:w="9778" w:type="dxa"/>
            <w:gridSpan w:val="2"/>
          </w:tcPr>
          <w:p w14:paraId="03C55B09" w14:textId="77777777" w:rsidR="00AF1617" w:rsidRPr="001F4FDD" w:rsidRDefault="00AF1617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102E508" w14:textId="77777777" w:rsidR="002519C5" w:rsidRDefault="002519C5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AFE811D" w14:textId="77777777" w:rsidR="002519C5" w:rsidRDefault="002519C5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45422689" w14:textId="0719271F" w:rsidR="00CA10FD" w:rsidRDefault="0015282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F4F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Alunni</w:t>
            </w:r>
            <w:r w:rsidR="00CA10F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 con bisogni educativi speciali</w:t>
            </w:r>
            <w:r w:rsidR="00251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14:paraId="594F2016" w14:textId="4B8EDB56"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428148EF" w14:textId="74D7D8BB"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7A26AF5" w14:textId="77777777"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264F0B2C" w14:textId="77777777" w:rsidR="002519C5" w:rsidRDefault="00CA10F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7587DEF9" w14:textId="77777777"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5CD2D70" w14:textId="416C5F11" w:rsidR="00CA10FD" w:rsidRDefault="00CA10F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A</w:t>
            </w:r>
            <w:r w:rsidR="0015282D" w:rsidRPr="001F4F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lunni diversamente abili o con disturbi specifici di apprendimento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:  </w:t>
            </w:r>
          </w:p>
          <w:p w14:paraId="7B54E917" w14:textId="77777777" w:rsidR="0015282D" w:rsidRPr="001F4FDD" w:rsidRDefault="0015282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037F1B88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3E4FF3C4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C478B5C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7FBA0423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E3DAA01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3EAFA26F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72F74D65" w14:textId="77777777" w:rsidR="00855D60" w:rsidRPr="001F4FDD" w:rsidRDefault="00855D60" w:rsidP="0015282D">
            <w:pPr>
              <w:suppressAutoHyphens/>
              <w:autoSpaceDE w:val="0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4610A10" w14:textId="77777777" w:rsidR="00855D60" w:rsidRPr="001F4FDD" w:rsidRDefault="00855D60" w:rsidP="0015282D">
            <w:pPr>
              <w:suppressAutoHyphens/>
              <w:autoSpaceDE w:val="0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B12F291" w14:textId="77777777" w:rsidR="001F4FDD" w:rsidRDefault="001F4FDD" w:rsidP="003B051C">
      <w:pPr>
        <w:rPr>
          <w:rFonts w:ascii="Arial" w:hAnsi="Arial" w:cs="Arial"/>
          <w:b/>
          <w:sz w:val="24"/>
          <w:szCs w:val="24"/>
        </w:rPr>
      </w:pPr>
    </w:p>
    <w:p w14:paraId="29B307AB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4D5C4B63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68EFC524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30F088B5" w14:textId="24093415" w:rsidR="00CA5EAB" w:rsidRPr="00CA5EAB" w:rsidRDefault="00CA5EAB" w:rsidP="00CA5EAB">
      <w:pPr>
        <w:rPr>
          <w:rFonts w:ascii="Arial" w:hAnsi="Arial" w:cs="Arial"/>
          <w:b/>
          <w:sz w:val="24"/>
          <w:szCs w:val="24"/>
        </w:rPr>
      </w:pPr>
      <w:r w:rsidRPr="00CA5EAB">
        <w:rPr>
          <w:rFonts w:ascii="Arial" w:hAnsi="Arial" w:cs="Arial"/>
          <w:b/>
          <w:sz w:val="24"/>
          <w:szCs w:val="24"/>
        </w:rPr>
        <w:lastRenderedPageBreak/>
        <w:t>STRATEGIE ED INTERVENTI PER IL POTENZIAMENTO, IL CONSOLIDAMENTO ED IL RECUPERO</w:t>
      </w:r>
    </w:p>
    <w:p w14:paraId="16B94E0A" w14:textId="77777777" w:rsidR="00CA5EAB" w:rsidRPr="00CA5EAB" w:rsidRDefault="00CA5EAB" w:rsidP="00CA5EA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8027"/>
      </w:tblGrid>
      <w:tr w:rsidR="00CA5EAB" w:rsidRPr="00CA5EAB" w14:paraId="4F851EA5" w14:textId="77777777" w:rsidTr="00D60F31">
        <w:trPr>
          <w:cantSplit/>
          <w:trHeight w:val="30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F397A5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Gruppi di livello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D6FC1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STRATEGIE DA UTILIZZARE (segnare con la x)</w:t>
            </w:r>
          </w:p>
        </w:tc>
      </w:tr>
      <w:tr w:rsidR="00CA5EAB" w:rsidRPr="00CA5EAB" w14:paraId="31088F62" w14:textId="77777777" w:rsidTr="00D60F31">
        <w:trPr>
          <w:cantSplit/>
          <w:trHeight w:val="11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5907C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POTENZIAMENTO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B825" w14:textId="77777777" w:rsidR="00CA5EAB" w:rsidRP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lettura ed analisi approfondita di testi specifici</w:t>
            </w:r>
          </w:p>
          <w:p w14:paraId="5B0927C6" w14:textId="77777777" w:rsidR="00CA5EAB" w:rsidRP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approfondimento e rielaborazione dei contenuti disciplinari</w:t>
            </w:r>
          </w:p>
          <w:p w14:paraId="0947C9F3" w14:textId="77777777" w:rsid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ricerche e attività laboratoriali</w:t>
            </w:r>
          </w:p>
          <w:p w14:paraId="221B1BC9" w14:textId="77777777" w:rsidR="00CA5EAB" w:rsidRP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bCs/>
                <w:sz w:val="24"/>
                <w:szCs w:val="24"/>
              </w:rPr>
              <w:t>approfondimento linguaggi informatici (livello medio e avanzato</w:t>
            </w:r>
          </w:p>
          <w:p w14:paraId="0505C3D1" w14:textId="77777777" w:rsid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valorizzazione di interessi extrascolastici positivi</w:t>
            </w:r>
          </w:p>
          <w:p w14:paraId="4935DB94" w14:textId="0C2414C9" w:rsidR="00CA5EAB" w:rsidRDefault="00CA5EAB" w:rsidP="009C6823">
            <w:pPr>
              <w:pStyle w:val="Paragrafoelenco"/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approfondimento lingue straniere comunitarie (liv. Medio e avanzato)</w:t>
            </w:r>
          </w:p>
          <w:p w14:paraId="5F3E2C39" w14:textId="0EC10583" w:rsidR="00C2374C" w:rsidRPr="00CA5EAB" w:rsidRDefault="00C2374C" w:rsidP="009C6823">
            <w:pPr>
              <w:pStyle w:val="Paragrafoelenco"/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didattica a distanza</w:t>
            </w:r>
          </w:p>
          <w:p w14:paraId="4BA917F2" w14:textId="084CFA1E" w:rsidR="00CA5EAB" w:rsidRPr="00CA5EAB" w:rsidRDefault="00C2374C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ヒラギノ角ゴ Pro W3"/>
                <w:b/>
                <w:kern w:val="1"/>
                <w:sz w:val="24"/>
                <w:szCs w:val="24"/>
                <w:lang w:eastAsia="hi-IN" w:bidi="hi-IN"/>
              </w:rPr>
              <w:t>ALTRO</w:t>
            </w:r>
          </w:p>
        </w:tc>
      </w:tr>
      <w:tr w:rsidR="00CA5EAB" w:rsidRPr="00CA5EAB" w14:paraId="01F4849F" w14:textId="77777777" w:rsidTr="00D60F31">
        <w:trPr>
          <w:cantSplit/>
          <w:trHeight w:val="13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16EBB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consolidamento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C465" w14:textId="77777777" w:rsidR="00CA5EAB" w:rsidRP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individuazione dei concetti chiave e successiva schematizzazione</w:t>
            </w:r>
          </w:p>
          <w:p w14:paraId="60C7FC9A" w14:textId="77777777" w:rsidR="00CA5EAB" w:rsidRP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esercitazioni guidate finalizzate ad un controllo autonomo del lavoro svolto</w:t>
            </w:r>
          </w:p>
          <w:p w14:paraId="73329CB3" w14:textId="77777777" w:rsidR="00CA5EAB" w:rsidRP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controllo sistematico del lavoro svolto</w:t>
            </w:r>
          </w:p>
          <w:p w14:paraId="77B2696C" w14:textId="77777777" w:rsidR="00CA5EAB" w:rsidRP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rielaborazione di contenuti disciplinari</w:t>
            </w:r>
          </w:p>
          <w:p w14:paraId="128351BE" w14:textId="0765E2EC" w:rsid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esercitazioni per l’uso corretto delle regole e dei concetti</w:t>
            </w:r>
          </w:p>
          <w:p w14:paraId="7CB80032" w14:textId="697B9987" w:rsidR="00556B5A" w:rsidRPr="00C2374C" w:rsidRDefault="00C2374C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didattica a distanza</w:t>
            </w:r>
          </w:p>
          <w:p w14:paraId="52E3A317" w14:textId="55077E6A" w:rsidR="00CA5EAB" w:rsidRPr="00CA5EAB" w:rsidRDefault="00C2374C" w:rsidP="00C23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CA5EAB" w:rsidRPr="00CA5EAB">
              <w:rPr>
                <w:rFonts w:ascii="Arial" w:hAnsi="Arial" w:cs="Arial"/>
                <w:b/>
                <w:sz w:val="24"/>
                <w:szCs w:val="24"/>
              </w:rPr>
              <w:t>Altro ________________________________________________</w:t>
            </w:r>
          </w:p>
        </w:tc>
      </w:tr>
      <w:tr w:rsidR="00CA5EAB" w:rsidRPr="00CA5EAB" w14:paraId="1F4B59CB" w14:textId="77777777" w:rsidTr="00D60F31">
        <w:trPr>
          <w:cantSplit/>
          <w:trHeight w:val="154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08462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Recupero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550E" w14:textId="77777777" w:rsid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lavori differenziati per singoli alunni e/o gruppi</w:t>
            </w:r>
          </w:p>
          <w:p w14:paraId="1F52E66F" w14:textId="77777777" w:rsidR="00CA5EAB" w:rsidRDefault="00CA5EAB" w:rsidP="009C6823">
            <w:pPr>
              <w:pStyle w:val="Paragrafoelenco"/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Interventi individualizzati integrativi nelle ore curricolari e nelle ore di approfondimento</w:t>
            </w:r>
          </w:p>
          <w:p w14:paraId="4A5EFCFA" w14:textId="77777777" w:rsidR="00CA5EAB" w:rsidRPr="00CA5EAB" w:rsidRDefault="00CA5EAB" w:rsidP="009C6823">
            <w:pPr>
              <w:pStyle w:val="Paragrafoelenco"/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Sportello didattico nelle ore extracurriculari</w:t>
            </w:r>
          </w:p>
          <w:p w14:paraId="391BD5B1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Interventi individualizzati integrativi nelle ore extra curriculari </w:t>
            </w:r>
          </w:p>
          <w:p w14:paraId="7BE1BD17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esercizi di lettura e tecnica di comprensione</w:t>
            </w:r>
          </w:p>
          <w:p w14:paraId="1E201ABC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esposizione guidata di semplici contenuti disciplinari</w:t>
            </w:r>
          </w:p>
          <w:p w14:paraId="50AE700B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coinvolgimento in attività individualizzate</w:t>
            </w:r>
          </w:p>
          <w:p w14:paraId="4F0D365A" w14:textId="77777777" w:rsid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attribuzione di compiti di difficoltà crescente in vista dell’acquisizione dei contenuti adeguati</w:t>
            </w:r>
          </w:p>
          <w:p w14:paraId="48EB0B2A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Progettazione relativa alle seguenti tipologie di moduli</w:t>
            </w:r>
          </w:p>
          <w:p w14:paraId="7C181662" w14:textId="19739329" w:rsidR="00CA5EAB" w:rsidRP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attività collegate a problematiche ambientali e del territorio</w:t>
            </w:r>
          </w:p>
          <w:p w14:paraId="431F9C6C" w14:textId="01E145F8" w:rsidR="00CA5EAB" w:rsidRP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creazione di gruppi sportivi</w:t>
            </w:r>
          </w:p>
          <w:p w14:paraId="2EC0A796" w14:textId="3A45E5CE" w:rsidR="00CA5EAB" w:rsidRP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apprendimento funzionale e nuove tecnologie</w:t>
            </w:r>
          </w:p>
          <w:p w14:paraId="2FEA02DB" w14:textId="268DD7D9" w:rsidR="00CA5EAB" w:rsidRP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recupero delle abilità logiche e linguistiche attraverso attività ludiche e di simulazione</w:t>
            </w:r>
          </w:p>
          <w:p w14:paraId="3F7C4B79" w14:textId="2A9E594E" w:rsid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attività di recupero delle essenziali competenze comunicative e logiche per gli alunni con particolari disagi cognitivi.</w:t>
            </w:r>
          </w:p>
          <w:p w14:paraId="074B404F" w14:textId="5E5ABE52" w:rsidR="00C2374C" w:rsidRDefault="00C2374C" w:rsidP="009C6823">
            <w:pPr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Didattica adistanza</w:t>
            </w:r>
          </w:p>
          <w:p w14:paraId="1E68387A" w14:textId="77777777" w:rsidR="00CA5EAB" w:rsidRP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Altro ________________________________________________</w:t>
            </w:r>
          </w:p>
        </w:tc>
      </w:tr>
    </w:tbl>
    <w:p w14:paraId="28C08070" w14:textId="77777777" w:rsidR="00CA5EAB" w:rsidRPr="001F4FDD" w:rsidRDefault="00CA5EAB" w:rsidP="003B051C">
      <w:pPr>
        <w:rPr>
          <w:rFonts w:ascii="Arial" w:hAnsi="Arial" w:cs="Arial"/>
          <w:b/>
          <w:sz w:val="24"/>
          <w:szCs w:val="24"/>
        </w:rPr>
      </w:pPr>
    </w:p>
    <w:p w14:paraId="083F4175" w14:textId="0FD772A3" w:rsidR="00B60A64" w:rsidRPr="002D4DD7" w:rsidRDefault="00B60A64" w:rsidP="002D4DD7">
      <w:pPr>
        <w:pStyle w:val="Default"/>
        <w:tabs>
          <w:tab w:val="left" w:pos="540"/>
        </w:tabs>
        <w:rPr>
          <w:rFonts w:ascii="Arial" w:hAnsi="Arial" w:cs="Arial"/>
          <w:b/>
          <w:color w:val="auto"/>
        </w:rPr>
      </w:pPr>
      <w:r>
        <w:rPr>
          <w:b/>
          <w:color w:val="auto"/>
        </w:rPr>
        <w:tab/>
      </w:r>
      <w:r w:rsidRPr="00B60A64">
        <w:rPr>
          <w:rFonts w:ascii="Arial" w:hAnsi="Arial" w:cs="Arial"/>
          <w:b/>
          <w:color w:val="auto"/>
        </w:rPr>
        <w:t xml:space="preserve">EVENTUALI PERCORSI  MULTIDISCIPLINARI/INTERDISCIPLINARI </w:t>
      </w:r>
    </w:p>
    <w:p w14:paraId="7DBEE364" w14:textId="57558EA9" w:rsidR="00CA5EAB" w:rsidRDefault="00CA5EAB">
      <w:pPr>
        <w:rPr>
          <w:rFonts w:ascii="Arial" w:hAnsi="Arial" w:cs="Arial"/>
          <w:sz w:val="24"/>
          <w:szCs w:val="24"/>
        </w:rPr>
      </w:pPr>
    </w:p>
    <w:p w14:paraId="084ED31F" w14:textId="53060B0D" w:rsidR="002D4DD7" w:rsidRDefault="002D4DD7">
      <w:pPr>
        <w:rPr>
          <w:rFonts w:ascii="Arial" w:hAnsi="Arial" w:cs="Arial"/>
          <w:sz w:val="24"/>
          <w:szCs w:val="24"/>
        </w:rPr>
      </w:pPr>
    </w:p>
    <w:p w14:paraId="29E2D3CE" w14:textId="77777777" w:rsidR="002D4DD7" w:rsidRDefault="002D4DD7">
      <w:pPr>
        <w:rPr>
          <w:rFonts w:ascii="Arial" w:hAnsi="Arial" w:cs="Arial"/>
          <w:sz w:val="24"/>
          <w:szCs w:val="24"/>
        </w:rPr>
      </w:pPr>
    </w:p>
    <w:p w14:paraId="1F2674E2" w14:textId="77777777" w:rsidR="00A82FC8" w:rsidRPr="009A392E" w:rsidRDefault="009A39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0A64">
        <w:rPr>
          <w:rFonts w:ascii="Arial" w:hAnsi="Arial" w:cs="Arial"/>
          <w:sz w:val="24"/>
          <w:szCs w:val="24"/>
        </w:rPr>
        <w:t xml:space="preserve">            </w:t>
      </w:r>
      <w:r w:rsidR="00A82FC8" w:rsidRPr="009A392E">
        <w:rPr>
          <w:rFonts w:ascii="Arial" w:hAnsi="Arial" w:cs="Arial"/>
          <w:b/>
          <w:sz w:val="32"/>
          <w:szCs w:val="32"/>
        </w:rPr>
        <w:t>QUADRO DELLE COMPETENZE ATTESE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C55030" w:rsidRPr="001F4FDD" w14:paraId="76CFCD92" w14:textId="77777777" w:rsidTr="00A82FC8">
        <w:trPr>
          <w:trHeight w:val="1084"/>
        </w:trPr>
        <w:tc>
          <w:tcPr>
            <w:tcW w:w="9580" w:type="dxa"/>
          </w:tcPr>
          <w:p w14:paraId="215EB7D4" w14:textId="77777777" w:rsidR="00C55030" w:rsidRPr="001F4FDD" w:rsidRDefault="00C55030" w:rsidP="00C5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COMPETENZE CHIAVE DI CITTADINANZA</w:t>
            </w:r>
          </w:p>
          <w:p w14:paraId="49BEFC8F" w14:textId="77777777" w:rsidR="00C55030" w:rsidRPr="001F4FDD" w:rsidRDefault="00C55030" w:rsidP="00C55030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</w:p>
          <w:p w14:paraId="3EEBCACC" w14:textId="77777777" w:rsidR="00C55030" w:rsidRPr="001F4FDD" w:rsidRDefault="00B27208" w:rsidP="00A82FC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</w:tc>
      </w:tr>
    </w:tbl>
    <w:p w14:paraId="1D0E5599" w14:textId="77777777" w:rsidR="00AA042C" w:rsidRDefault="00AA042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9A392E" w14:paraId="5FEBAB92" w14:textId="77777777" w:rsidTr="009A392E">
        <w:tc>
          <w:tcPr>
            <w:tcW w:w="9580" w:type="dxa"/>
          </w:tcPr>
          <w:p w14:paraId="49F6964A" w14:textId="77777777" w:rsidR="009A392E" w:rsidRPr="009A392E" w:rsidRDefault="009A39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="00B605B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392E"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  <w:p w14:paraId="13F06835" w14:textId="77777777" w:rsidR="001B3DFD" w:rsidRDefault="009A392E">
            <w:pPr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                                   </w:t>
            </w:r>
            <w:r w:rsidR="00B605B3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14:paraId="08DA6C22" w14:textId="77777777" w:rsidR="009A392E" w:rsidRDefault="009A3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1B3DF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                                            </w:t>
            </w: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  <w:p w14:paraId="3E7314A4" w14:textId="77777777" w:rsidR="009A392E" w:rsidRDefault="009A3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1F1A1" w14:textId="77777777" w:rsidR="009A392E" w:rsidRPr="001F4FDD" w:rsidRDefault="009A392E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AA042C" w:rsidRPr="001F4FDD" w14:paraId="7D8F0FD9" w14:textId="77777777" w:rsidTr="00AD5753">
        <w:tc>
          <w:tcPr>
            <w:tcW w:w="9580" w:type="dxa"/>
          </w:tcPr>
          <w:p w14:paraId="043F956B" w14:textId="77777777" w:rsidR="00AA042C" w:rsidRPr="001F4FDD" w:rsidRDefault="00AA042C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1653DAF4" w14:textId="77777777" w:rsidR="00225987" w:rsidRDefault="00225987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  <w:t>OBIETTIVI DI APPRENDIMENTO</w:t>
            </w:r>
          </w:p>
          <w:p w14:paraId="2A037525" w14:textId="77777777" w:rsidR="009A392E" w:rsidRPr="001F4FDD" w:rsidRDefault="009A392E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61B1D040" w14:textId="77777777" w:rsidR="00225987" w:rsidRPr="001F4FDD" w:rsidRDefault="009A392E" w:rsidP="009A3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</w:tc>
      </w:tr>
    </w:tbl>
    <w:p w14:paraId="745FE78C" w14:textId="77777777" w:rsidR="00247B58" w:rsidRPr="001F4FDD" w:rsidRDefault="00247B5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00508D" w:rsidRPr="001F4FDD" w14:paraId="401D4BA4" w14:textId="77777777" w:rsidTr="00F90C08">
        <w:trPr>
          <w:trHeight w:val="3103"/>
        </w:trPr>
        <w:tc>
          <w:tcPr>
            <w:tcW w:w="9853" w:type="dxa"/>
          </w:tcPr>
          <w:p w14:paraId="1E42DF78" w14:textId="77777777" w:rsidR="008D1660" w:rsidRPr="001F4FDD" w:rsidRDefault="008D1660" w:rsidP="003A3A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83D0F2" w14:textId="302FC76F" w:rsidR="0000508D" w:rsidRPr="001F4FDD" w:rsidRDefault="0000508D" w:rsidP="003A3A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UNITA’ DI APPRENDIMENTO</w:t>
            </w:r>
            <w:r w:rsidR="00C237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DISCIPLINARE</w:t>
            </w:r>
          </w:p>
          <w:p w14:paraId="09F378EF" w14:textId="77777777" w:rsidR="00350998" w:rsidRPr="001F4FDD" w:rsidRDefault="00350998" w:rsidP="003A5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311F5" w14:textId="2972B64F" w:rsidR="00385362" w:rsidRDefault="00AD5753" w:rsidP="00531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I contenuti saranno organizzati </w:t>
            </w:r>
            <w:r w:rsidR="00CA10FD">
              <w:rPr>
                <w:rFonts w:ascii="Arial" w:hAnsi="Arial" w:cs="Arial"/>
                <w:sz w:val="24"/>
                <w:szCs w:val="24"/>
              </w:rPr>
              <w:t>in Unità di A</w:t>
            </w:r>
            <w:r w:rsidR="00A82FC8" w:rsidRPr="001F4FDD">
              <w:rPr>
                <w:rFonts w:ascii="Arial" w:hAnsi="Arial" w:cs="Arial"/>
                <w:sz w:val="24"/>
                <w:szCs w:val="24"/>
              </w:rPr>
              <w:t>pprendimento che in linea di massima s</w:t>
            </w:r>
            <w:r w:rsidR="002D4DD7">
              <w:rPr>
                <w:rFonts w:ascii="Arial" w:hAnsi="Arial" w:cs="Arial"/>
                <w:sz w:val="24"/>
                <w:szCs w:val="24"/>
              </w:rPr>
              <w:t>ono</w:t>
            </w:r>
            <w:r w:rsidR="00A82FC8" w:rsidRPr="001F4FDD">
              <w:rPr>
                <w:rFonts w:ascii="Arial" w:hAnsi="Arial" w:cs="Arial"/>
                <w:sz w:val="24"/>
                <w:szCs w:val="24"/>
              </w:rPr>
              <w:t>:</w:t>
            </w:r>
            <w:r w:rsidR="00385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84D97E" w14:textId="77777777" w:rsidR="00350998" w:rsidRPr="001F4FDD" w:rsidRDefault="00350998" w:rsidP="00C35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8896C" w14:textId="77777777" w:rsidR="00350998" w:rsidRPr="001F4FDD" w:rsidRDefault="00350998" w:rsidP="00C35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CB51F" w14:textId="77777777" w:rsidR="00350998" w:rsidRPr="001F4FDD" w:rsidRDefault="00350998" w:rsidP="00F90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EBA334" w14:textId="77777777" w:rsidR="00510E67" w:rsidRPr="001F4FDD" w:rsidRDefault="00510E67" w:rsidP="00B825A2">
      <w:pPr>
        <w:pStyle w:val="Testonormale"/>
        <w:rPr>
          <w:rFonts w:ascii="Arial" w:eastAsia="MS Mincho" w:hAnsi="Arial" w:cs="Arial"/>
          <w:b/>
          <w:sz w:val="24"/>
          <w:szCs w:val="24"/>
        </w:rPr>
      </w:pPr>
    </w:p>
    <w:p w14:paraId="70E0C673" w14:textId="77777777" w:rsidR="001349DA" w:rsidRDefault="00B27738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1349DA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</w:p>
    <w:p w14:paraId="7A2A0B55" w14:textId="77777777" w:rsidR="00B27738" w:rsidRDefault="001349DA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349DA">
        <w:rPr>
          <w:rFonts w:ascii="Arial" w:hAnsi="Arial" w:cs="Arial"/>
          <w:b/>
          <w:color w:val="000000"/>
          <w:sz w:val="24"/>
          <w:szCs w:val="24"/>
        </w:rPr>
        <w:t>L’attività didattica procederà attraverso l’opportuno ed equilibrato uso dei seguenti metodi</w:t>
      </w:r>
      <w:r w:rsidR="00A9373E">
        <w:rPr>
          <w:rFonts w:ascii="Arial" w:hAnsi="Arial" w:cs="Arial"/>
          <w:b/>
          <w:color w:val="000000"/>
          <w:sz w:val="24"/>
          <w:szCs w:val="24"/>
        </w:rPr>
        <w:t xml:space="preserve"> e strategie</w:t>
      </w:r>
      <w:r w:rsidRPr="001349DA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A01A8E6" w14:textId="77777777" w:rsidR="00B27738" w:rsidRDefault="00B27738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CB9647B" w14:textId="77777777" w:rsidR="00EA1C22" w:rsidRPr="00EA1C22" w:rsidRDefault="00A9373E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  <w:sectPr w:rsidR="00EA1C22" w:rsidRPr="00EA1C22" w:rsidSect="00EA1C22">
          <w:type w:val="continuous"/>
          <w:pgSz w:w="11910" w:h="16840"/>
          <w:pgMar w:top="1380" w:right="1020" w:bottom="280" w:left="1300" w:header="720" w:footer="720" w:gutter="0"/>
          <w:cols w:space="720" w:equalWidth="0">
            <w:col w:w="9590"/>
          </w:cols>
          <w:noEndnote/>
        </w:sectPr>
      </w:pPr>
      <w:r>
        <w:rPr>
          <w:rFonts w:ascii="Arial" w:hAnsi="Arial" w:cs="Arial"/>
          <w:b/>
          <w:color w:val="000000"/>
          <w:sz w:val="24"/>
          <w:szCs w:val="24"/>
        </w:rPr>
        <w:t>Metodi</w:t>
      </w:r>
    </w:p>
    <w:p w14:paraId="1F50B63A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 della ricerca-azione</w:t>
      </w:r>
    </w:p>
    <w:p w14:paraId="766B8624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 deduttivo</w:t>
      </w:r>
    </w:p>
    <w:p w14:paraId="16060054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 induttivo</w:t>
      </w:r>
    </w:p>
    <w:p w14:paraId="7F4743B2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Problem Solving</w:t>
      </w:r>
    </w:p>
    <w:p w14:paraId="6BFCF1CE" w14:textId="77777777" w:rsidR="001349DA" w:rsidRPr="001349DA" w:rsidRDefault="00EA1C22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Didattica laboratoriale</w:t>
      </w:r>
    </w:p>
    <w:p w14:paraId="61D56CA3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Circle time</w:t>
      </w:r>
    </w:p>
    <w:p w14:paraId="53B58C58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Tutoring</w:t>
      </w:r>
    </w:p>
    <w:p w14:paraId="76D5F1B8" w14:textId="183230F8" w:rsid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Brainstorming</w:t>
      </w:r>
    </w:p>
    <w:p w14:paraId="588D6B2A" w14:textId="6169675D" w:rsidR="00752C41" w:rsidRDefault="00752C41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Lezione asincrona</w:t>
      </w:r>
    </w:p>
    <w:p w14:paraId="23AF3946" w14:textId="1F40A0CB" w:rsidR="00752C41" w:rsidRPr="001349DA" w:rsidRDefault="00752C41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Lezione sincrona</w:t>
      </w:r>
    </w:p>
    <w:p w14:paraId="08A71350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Flipped classroom</w:t>
      </w:r>
    </w:p>
    <w:p w14:paraId="0C9C9418" w14:textId="77777777" w:rsidR="00EA1C22" w:rsidRPr="00EA1C22" w:rsidRDefault="00EA1C22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Cooperative learning</w:t>
      </w:r>
    </w:p>
    <w:p w14:paraId="6DEA20C0" w14:textId="77777777" w:rsid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 Feuerstein</w:t>
      </w:r>
    </w:p>
    <w:p w14:paraId="49F76341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Lezione frontale</w:t>
      </w:r>
    </w:p>
    <w:p w14:paraId="32A7980B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Lezione dialogata </w:t>
      </w:r>
    </w:p>
    <w:p w14:paraId="6280B942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Discussione libera e guidata </w:t>
      </w:r>
    </w:p>
    <w:p w14:paraId="7F4FFBF4" w14:textId="77777777" w:rsidR="001349DA" w:rsidRPr="00A9373E" w:rsidRDefault="001349DA" w:rsidP="00A9373E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Costruzione di mappe </w:t>
      </w:r>
    </w:p>
    <w:p w14:paraId="3A81BDD2" w14:textId="77777777" w:rsidR="001349DA" w:rsidRPr="00A9373E" w:rsidRDefault="001349DA" w:rsidP="00A9373E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Peer education</w:t>
      </w:r>
    </w:p>
    <w:p w14:paraId="1E5BF6A3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Utilizzo nuove tecnologie</w:t>
      </w:r>
    </w:p>
    <w:p w14:paraId="49117A6B" w14:textId="77777777" w:rsidR="00EA1C22" w:rsidRPr="00A9373E" w:rsidRDefault="00EA1C22" w:rsidP="00A9373E">
      <w:pPr>
        <w:pStyle w:val="Intestazione"/>
        <w:ind w:left="193"/>
        <w:textAlignment w:val="baseline"/>
        <w:rPr>
          <w:rFonts w:ascii="Arial" w:hAnsi="Arial" w:cs="Arial"/>
          <w:color w:val="000000"/>
          <w:sz w:val="24"/>
          <w:szCs w:val="24"/>
        </w:rPr>
        <w:sectPr w:rsidR="00EA1C22" w:rsidRPr="00A9373E" w:rsidSect="009C6823">
          <w:type w:val="continuous"/>
          <w:pgSz w:w="11910" w:h="16840"/>
          <w:pgMar w:top="1400" w:right="1020" w:bottom="280" w:left="1300" w:header="720" w:footer="720" w:gutter="0"/>
          <w:cols w:num="2" w:space="720" w:equalWidth="0">
            <w:col w:w="3595" w:space="1273"/>
            <w:col w:w="4722"/>
          </w:cols>
          <w:noEndnote/>
        </w:sectPr>
      </w:pPr>
    </w:p>
    <w:p w14:paraId="3E924558" w14:textId="77777777" w:rsidR="001349DA" w:rsidRDefault="001349DA" w:rsidP="001349DA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0C7B1F15" w14:textId="77777777" w:rsidR="00EA1C22" w:rsidRPr="001349DA" w:rsidRDefault="00EA1C22" w:rsidP="001349DA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1C22">
        <w:rPr>
          <w:rFonts w:ascii="Arial" w:hAnsi="Arial" w:cs="Arial"/>
          <w:b/>
          <w:color w:val="000000"/>
          <w:sz w:val="24"/>
          <w:szCs w:val="24"/>
        </w:rPr>
        <w:t>Strategie didattiche</w:t>
      </w:r>
    </w:p>
    <w:p w14:paraId="6A64217F" w14:textId="77777777" w:rsidR="00EA1C22" w:rsidRPr="00EA1C22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Lavoro In Coppie  d’Aiuto</w:t>
      </w:r>
    </w:p>
    <w:p w14:paraId="1E66002C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per  Fasce Di Livello</w:t>
      </w:r>
    </w:p>
    <w:p w14:paraId="4A215533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per Fasce eterogenee</w:t>
      </w:r>
    </w:p>
    <w:p w14:paraId="7BCE6EB9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Del Gruppo Classe  coordinato dall’insegnante</w:t>
      </w:r>
    </w:p>
    <w:p w14:paraId="397AB04F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a Classi Aperte</w:t>
      </w:r>
    </w:p>
    <w:p w14:paraId="32CA9F57" w14:textId="77777777" w:rsidR="00EA1C22" w:rsidRPr="00A9373E" w:rsidRDefault="00EA1C22" w:rsidP="00A9373E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Mappe concettuali</w:t>
      </w:r>
    </w:p>
    <w:p w14:paraId="224FA1E0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Affidamento incarichi</w:t>
      </w:r>
    </w:p>
    <w:p w14:paraId="6401DCF9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Corsi integrativi</w:t>
      </w:r>
    </w:p>
    <w:p w14:paraId="36872B0D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Attivita’ extra-curricolari</w:t>
      </w:r>
    </w:p>
    <w:p w14:paraId="7A8B6F74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Discussioni</w:t>
      </w:r>
    </w:p>
    <w:p w14:paraId="523FBE42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Frequenza laboratori</w:t>
      </w:r>
    </w:p>
    <w:p w14:paraId="7272D366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Percorsi differenziati di apprendimento</w:t>
      </w:r>
    </w:p>
    <w:p w14:paraId="3A24DFB3" w14:textId="77777777" w:rsidR="00EA1C22" w:rsidRPr="00EA1C22" w:rsidRDefault="00EA1C22" w:rsidP="00EA1C22">
      <w:pPr>
        <w:pStyle w:val="Intestazione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EA1C22">
        <w:rPr>
          <w:rFonts w:ascii="Arial" w:hAnsi="Arial" w:cs="Arial"/>
          <w:color w:val="000000"/>
          <w:sz w:val="24"/>
          <w:szCs w:val="24"/>
          <w:lang w:val="en-GB"/>
        </w:rPr>
        <w:t>earning by doing</w:t>
      </w:r>
    </w:p>
    <w:p w14:paraId="33A6A261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GB"/>
        </w:rPr>
        <w:t>e-learning</w:t>
      </w:r>
    </w:p>
    <w:p w14:paraId="1AB0409A" w14:textId="77777777" w:rsidR="00EA1C22" w:rsidRPr="00EA1C22" w:rsidRDefault="00EA1C22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2A29611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89A73E4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9EFFCF3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6AB13DB" w14:textId="66C7D369" w:rsidR="00EA1C22" w:rsidRDefault="00EA1C22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1C22">
        <w:rPr>
          <w:rFonts w:ascii="Arial" w:hAnsi="Arial" w:cs="Arial"/>
          <w:b/>
          <w:color w:val="000000"/>
          <w:sz w:val="24"/>
          <w:szCs w:val="24"/>
        </w:rPr>
        <w:t>Strumenti</w:t>
      </w:r>
    </w:p>
    <w:p w14:paraId="1B065AE2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C25B671" w14:textId="77777777" w:rsidR="001349DA" w:rsidRPr="00EA1C22" w:rsidRDefault="001349DA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Gli strumenti a supporto di queste attività saranno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349DA">
        <w:rPr>
          <w:rFonts w:ascii="Arial" w:hAnsi="Arial" w:cs="Arial"/>
          <w:color w:val="000000"/>
          <w:sz w:val="24"/>
          <w:szCs w:val="24"/>
        </w:rPr>
        <w:t>scelti a seconda delle necessità tra i seguenti: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DD4C685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Libri di testo</w:t>
      </w:r>
    </w:p>
    <w:p w14:paraId="16D0C25F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Testi didattici di supporto</w:t>
      </w:r>
    </w:p>
    <w:p w14:paraId="61BD7945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Biblioteca di classe </w:t>
      </w:r>
    </w:p>
    <w:p w14:paraId="3CE24633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Riviste e giornali</w:t>
      </w:r>
    </w:p>
    <w:p w14:paraId="4FABEF37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Stampa specialistica</w:t>
      </w:r>
    </w:p>
    <w:p w14:paraId="1204DEE9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Schede predisposte dall’insegnante</w:t>
      </w:r>
    </w:p>
    <w:p w14:paraId="5FE84086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Drammatizzazione</w:t>
      </w:r>
    </w:p>
    <w:p w14:paraId="6C003124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Cartelloni</w:t>
      </w:r>
    </w:p>
    <w:p w14:paraId="5E6A1176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Uscite sul territorio</w:t>
      </w:r>
    </w:p>
    <w:p w14:paraId="262CBE8D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Visite guidate</w:t>
      </w:r>
    </w:p>
    <w:p w14:paraId="1D96E32B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Giochi didattici</w:t>
      </w:r>
    </w:p>
    <w:p w14:paraId="4095A816" w14:textId="77777777" w:rsidR="00EA1C22" w:rsidRPr="005A1ADB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 w:rsidRPr="00EA1C22">
        <w:rPr>
          <w:rFonts w:ascii="Arial" w:hAnsi="Arial" w:cs="Arial"/>
          <w:color w:val="000000"/>
          <w:sz w:val="24"/>
          <w:szCs w:val="24"/>
        </w:rPr>
        <w:t>Computer, software didattici e multimediali, Internet</w:t>
      </w:r>
    </w:p>
    <w:p w14:paraId="485E2810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Esperimenti</w:t>
      </w:r>
    </w:p>
    <w:p w14:paraId="5F33C002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Role-play</w:t>
      </w:r>
    </w:p>
    <w:p w14:paraId="5F59F088" w14:textId="77777777" w:rsidR="00B27738" w:rsidRDefault="00B27738" w:rsidP="00EA1C22">
      <w:pPr>
        <w:pStyle w:val="Intestazione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86D6926" w14:textId="77777777" w:rsidR="00B27738" w:rsidRPr="00B60A64" w:rsidRDefault="00B27738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483851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52528BD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2388843F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ABF0FD0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4383EB6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0FFAF6F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16C6146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B05A32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C4037F3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0E93C09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71AE822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A08F532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DE07EC1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0F32D4D8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DB648BF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33A3F05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2B3F52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A1DC2F7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472951A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9632887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AF1F73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6E3D31D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3184FF5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8596E41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29213A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607E3FD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3938FA1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90373C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456756A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C5417E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D2BA94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30A7190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0F0063C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867A52E" w14:textId="4FB4AA24" w:rsidR="00B27738" w:rsidRDefault="00B27738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2773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VERIFICHE </w:t>
      </w:r>
    </w:p>
    <w:p w14:paraId="7B38AF66" w14:textId="77777777" w:rsidR="00A9373E" w:rsidRPr="00A9373E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A9373E">
        <w:rPr>
          <w:rFonts w:ascii="Arial" w:eastAsia="Calibri" w:hAnsi="Arial" w:cs="Arial"/>
          <w:color w:val="000000"/>
          <w:sz w:val="24"/>
          <w:szCs w:val="24"/>
        </w:rPr>
        <w:t xml:space="preserve">Ogni iter didattico sarà sottoposto a verifica per accertarne la validità e registrare l’acquisizione delle abilità e delle conoscenze relative all’obiettivo fissato secondo una scansione quadrimestrale: </w:t>
      </w:r>
    </w:p>
    <w:p w14:paraId="48ADC627" w14:textId="18C9B48C" w:rsidR="002D4DD7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A9373E">
        <w:rPr>
          <w:rFonts w:ascii="Arial" w:eastAsia="Calibri" w:hAnsi="Arial" w:cs="Arial"/>
          <w:color w:val="000000"/>
          <w:sz w:val="24"/>
          <w:szCs w:val="24"/>
          <w:lang w:val="en-US"/>
        </w:rPr>
        <w:t>MODALITA’ DI VERIFICA</w:t>
      </w:r>
    </w:p>
    <w:p w14:paraId="34BB8428" w14:textId="77777777" w:rsidR="00A9373E" w:rsidRPr="00A9373E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5358"/>
      </w:tblGrid>
      <w:tr w:rsidR="00A9373E" w:rsidRPr="00A9373E" w14:paraId="6B1BAD12" w14:textId="77777777" w:rsidTr="00BE5B76">
        <w:trPr>
          <w:cantSplit/>
          <w:trHeight w:val="13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7A7CD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bookmarkStart w:id="1" w:name="_Hlk55332664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SCRITTA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D30F3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ORALE</w:t>
            </w:r>
          </w:p>
        </w:tc>
      </w:tr>
      <w:tr w:rsidR="00A9373E" w:rsidRPr="00A9373E" w14:paraId="48139396" w14:textId="77777777" w:rsidTr="00BE5B76">
        <w:trPr>
          <w:cantSplit/>
          <w:trHeight w:val="246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B80BB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Componimenti, relazioni, sintesi</w:t>
            </w:r>
          </w:p>
          <w:p w14:paraId="5D163CB4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Grafici e tabelle</w:t>
            </w:r>
          </w:p>
          <w:p w14:paraId="3923BD20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Prove a domanda aperta e risposta aperta</w:t>
            </w:r>
          </w:p>
          <w:p w14:paraId="2B1B5882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Prove a domanda aperta e risposta chiusa</w:t>
            </w:r>
          </w:p>
          <w:p w14:paraId="531F2B92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Questionari a scelta multipla</w:t>
            </w:r>
          </w:p>
          <w:p w14:paraId="6DD770A7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Testi di completamento</w:t>
            </w:r>
          </w:p>
          <w:p w14:paraId="7D09B717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Prove strutturate</w:t>
            </w:r>
          </w:p>
          <w:p w14:paraId="78C1FA71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Esercitazioni grafico pittoriche</w:t>
            </w:r>
          </w:p>
          <w:p w14:paraId="44B1C274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Libere espressioni di creatività</w:t>
            </w:r>
          </w:p>
          <w:p w14:paraId="13DEE194" w14:textId="77777777" w:rsidR="00266EBF" w:rsidRPr="00266EBF" w:rsidRDefault="00A9373E" w:rsidP="001C2D0D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eastAsia="ヒラギノ角ゴ Pro W3"/>
                <w:kern w:val="1"/>
                <w:u w:val="single"/>
                <w:lang w:eastAsia="hi-IN" w:bidi="hi-IN"/>
              </w:rPr>
            </w:pPr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Elaborati, saggi, componimenti</w:t>
            </w:r>
          </w:p>
          <w:p w14:paraId="17E009BA" w14:textId="5CD1AE2C" w:rsidR="005D5EB5" w:rsidRPr="00266EBF" w:rsidRDefault="005D5EB5" w:rsidP="001C2D0D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eastAsia="ヒラギノ角ゴ Pro W3"/>
                <w:kern w:val="1"/>
                <w:u w:val="single"/>
                <w:lang w:eastAsia="hi-IN" w:bidi="hi-IN"/>
              </w:rPr>
            </w:pPr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Lezione asincrona</w:t>
            </w:r>
            <w:r w:rsidRPr="00266EBF">
              <w:rPr>
                <w:rFonts w:eastAsia="ヒラギノ角ゴ Pro W3"/>
                <w:kern w:val="1"/>
                <w:u w:val="single"/>
                <w:lang w:eastAsia="hi-IN" w:bidi="hi-IN"/>
              </w:rPr>
              <w:t xml:space="preserve"> </w:t>
            </w:r>
          </w:p>
          <w:p w14:paraId="08E1DDAB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 w:rsidRPr="00A10AF4">
              <w:rPr>
                <w:rFonts w:eastAsia="ヒラギノ角ゴ Pro W3"/>
                <w:kern w:val="1"/>
                <w:lang w:eastAsia="hi-IN" w:bidi="hi-IN"/>
              </w:rPr>
              <w:t>invio file</w:t>
            </w:r>
          </w:p>
          <w:p w14:paraId="5C01AC55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 w:rsidRPr="00A10AF4">
              <w:rPr>
                <w:rFonts w:eastAsia="ヒラギノ角ゴ Pro W3"/>
                <w:kern w:val="1"/>
                <w:lang w:eastAsia="hi-IN" w:bidi="hi-IN"/>
              </w:rPr>
              <w:t>invio audio – video di lezioni registrate</w:t>
            </w:r>
          </w:p>
          <w:p w14:paraId="473D1018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 w:rsidRPr="00A10AF4">
              <w:rPr>
                <w:rFonts w:eastAsia="ヒラギノ角ゴ Pro W3"/>
                <w:kern w:val="1"/>
                <w:lang w:eastAsia="hi-IN" w:bidi="hi-IN"/>
              </w:rPr>
              <w:t xml:space="preserve">invio link  </w:t>
            </w:r>
          </w:p>
          <w:p w14:paraId="0C9F530C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 w:rsidRPr="00A10AF4">
              <w:rPr>
                <w:rFonts w:eastAsia="ヒラギノ角ゴ Pro W3"/>
                <w:kern w:val="1"/>
                <w:lang w:eastAsia="hi-IN" w:bidi="hi-IN"/>
              </w:rPr>
              <w:t xml:space="preserve">utilizzo bacheca registro elettronico o </w:t>
            </w:r>
            <w:r>
              <w:rPr>
                <w:rFonts w:eastAsia="ヒラギノ角ゴ Pro W3"/>
                <w:kern w:val="1"/>
                <w:lang w:eastAsia="hi-IN" w:bidi="hi-IN"/>
              </w:rPr>
              <w:t>G</w:t>
            </w:r>
            <w:r w:rsidRPr="00A10AF4">
              <w:rPr>
                <w:rFonts w:eastAsia="ヒラギノ角ゴ Pro W3"/>
                <w:kern w:val="1"/>
                <w:lang w:eastAsia="hi-IN" w:bidi="hi-IN"/>
              </w:rPr>
              <w:t xml:space="preserve">suite per condivisione di materiale didattico </w:t>
            </w:r>
          </w:p>
          <w:p w14:paraId="57419D2B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 w:rsidRPr="00A10AF4">
              <w:rPr>
                <w:rFonts w:eastAsia="ヒラギノ角ゴ Pro W3"/>
                <w:kern w:val="1"/>
                <w:lang w:eastAsia="hi-IN" w:bidi="hi-IN"/>
              </w:rPr>
              <w:t>video, filmati  su diversi canali e/o piattaforme (youtube, RAI…)</w:t>
            </w:r>
          </w:p>
          <w:p w14:paraId="0B37621A" w14:textId="77777777" w:rsidR="005D5EB5" w:rsidRPr="002D6516" w:rsidRDefault="005D5EB5" w:rsidP="005D5EB5">
            <w:pPr>
              <w:widowControl w:val="0"/>
              <w:rPr>
                <w:rFonts w:eastAsia="ヒラギノ角ゴ Pro W3"/>
                <w:kern w:val="1"/>
                <w:lang w:eastAsia="hi-IN" w:bidi="hi-IN"/>
              </w:rPr>
            </w:pPr>
          </w:p>
          <w:p w14:paraId="66BB2D00" w14:textId="77777777" w:rsidR="005D5EB5" w:rsidRPr="00266EBF" w:rsidRDefault="005D5EB5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Lezione sincrona</w:t>
            </w:r>
          </w:p>
          <w:p w14:paraId="35BA43A0" w14:textId="76BF161C" w:rsidR="005D5EB5" w:rsidRPr="00266EBF" w:rsidRDefault="00266EBF" w:rsidP="00266EBF">
            <w:pPr>
              <w:pStyle w:val="Paragrafoelenco"/>
              <w:numPr>
                <w:ilvl w:val="0"/>
                <w:numId w:val="41"/>
              </w:numPr>
              <w:tabs>
                <w:tab w:val="clear" w:pos="360"/>
              </w:tabs>
              <w:ind w:left="979" w:hanging="426"/>
            </w:pPr>
            <w:r>
              <w:t>V</w:t>
            </w:r>
            <w:r w:rsidR="005D5EB5" w:rsidRPr="00266EBF">
              <w:t>ideolezioni</w:t>
            </w:r>
          </w:p>
          <w:p w14:paraId="45C116CF" w14:textId="77777777" w:rsidR="005D5EB5" w:rsidRPr="00224253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>
              <w:t xml:space="preserve">Google Meet per le lezioni sincrone on line; </w:t>
            </w:r>
          </w:p>
          <w:p w14:paraId="1B94DA32" w14:textId="6D288651" w:rsidR="005D5EB5" w:rsidRPr="00224253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>
              <w:t>Google Moduli per creare questionari on line utilizzabili per test e verifiche a distanza;</w:t>
            </w:r>
          </w:p>
          <w:p w14:paraId="38835F38" w14:textId="11D9D762" w:rsidR="005D5EB5" w:rsidRPr="00224253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>
              <w:t xml:space="preserve">Classroom per avere con la classe virtuale la condivisione dei materiali per l’apprendimento, la consegna di compiti svolti, per l’assegnazione e la restituzione di verifiche, ecc.; </w:t>
            </w:r>
          </w:p>
          <w:p w14:paraId="22E8C3E2" w14:textId="46B5C8B6" w:rsidR="005D5EB5" w:rsidRPr="00224253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>
              <w:t xml:space="preserve">YouTube: per trasmettere in streaming e caricare video; </w:t>
            </w:r>
          </w:p>
          <w:p w14:paraId="727DAA4A" w14:textId="46E1CE8D" w:rsidR="005D5EB5" w:rsidRPr="00A9373E" w:rsidRDefault="005D5EB5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979" w:hanging="426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t>Drive: per condividere video o materiali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AC407" w14:textId="54E04258" w:rsidR="00A9373E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Relazione su attività svolte</w:t>
            </w:r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anche in modalità DAD</w:t>
            </w:r>
          </w:p>
          <w:p w14:paraId="4F8C4D1E" w14:textId="77777777" w:rsidR="00C2374C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Interrogazioni</w:t>
            </w:r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anche in modalità DAD</w:t>
            </w:r>
          </w:p>
          <w:p w14:paraId="043F3729" w14:textId="54775FC0" w:rsidR="00A9373E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  <w:p w14:paraId="3D3E7E01" w14:textId="77777777" w:rsidR="00C2374C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Interventi in </w:t>
            </w:r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discussion anche in modalità DAD</w:t>
            </w:r>
          </w:p>
          <w:p w14:paraId="0833C19E" w14:textId="2174C4C8" w:rsidR="00A9373E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  <w:p w14:paraId="449773D5" w14:textId="77777777" w:rsidR="00A9373E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Dialogo</w:t>
            </w:r>
          </w:p>
          <w:p w14:paraId="066AB3C8" w14:textId="77777777" w:rsidR="00C2374C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Conversazioni spontanee e guidate su argomenti di studio e non</w:t>
            </w:r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anche in modalità DAD</w:t>
            </w:r>
          </w:p>
          <w:p w14:paraId="01439D61" w14:textId="467FC6C3" w:rsidR="00A9373E" w:rsidRPr="00A9373E" w:rsidRDefault="00A9373E" w:rsidP="00A9373E">
            <w:pPr>
              <w:numPr>
                <w:ilvl w:val="0"/>
                <w:numId w:val="42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9F95467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ALTRI TIPI DI PROVE:</w:t>
            </w:r>
          </w:p>
          <w:p w14:paraId="0D27B5CF" w14:textId="77777777"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Compito di realtà</w:t>
            </w:r>
          </w:p>
          <w:p w14:paraId="477682A1" w14:textId="77777777"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Osservazione sistematica</w:t>
            </w:r>
          </w:p>
          <w:p w14:paraId="287E3411" w14:textId="77777777"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Autobiografia cognitiva</w:t>
            </w:r>
          </w:p>
          <w:p w14:paraId="0CA03C9B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14:paraId="7A41C445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_______________________________________</w:t>
            </w:r>
          </w:p>
        </w:tc>
      </w:tr>
      <w:bookmarkEnd w:id="1"/>
    </w:tbl>
    <w:p w14:paraId="3211B989" w14:textId="77777777" w:rsidR="00B27738" w:rsidRPr="00EA1C22" w:rsidRDefault="00B27738" w:rsidP="00EA1C22">
      <w:pPr>
        <w:pStyle w:val="Intestazione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0780A7" w14:textId="77777777" w:rsidR="00B60A64" w:rsidRDefault="00B60A64" w:rsidP="00B60A64">
      <w:pPr>
        <w:pStyle w:val="Intestazione"/>
        <w:tabs>
          <w:tab w:val="clear" w:pos="4819"/>
          <w:tab w:val="clear" w:pos="9638"/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3DF763C" w14:textId="77777777" w:rsidR="00B60A64" w:rsidRPr="00A503EC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VALUTAZIONE</w:t>
      </w:r>
    </w:p>
    <w:p w14:paraId="3EC7C778" w14:textId="77777777" w:rsidR="000119BA" w:rsidRPr="00A503EC" w:rsidRDefault="000119BA" w:rsidP="000119BA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Nella valutazione si terranno presenti:</w:t>
      </w:r>
    </w:p>
    <w:p w14:paraId="113C211C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Ambiente socio-culturale e sviluppo psico-fisico dell’alunno</w:t>
      </w:r>
    </w:p>
    <w:p w14:paraId="4ACEF2D5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Situazione iniziale rilevata attraverso prove di ingresso e attività di ripasso</w:t>
      </w:r>
    </w:p>
    <w:p w14:paraId="0046B00C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Partecipazione al lavoro scolastico</w:t>
      </w:r>
    </w:p>
    <w:p w14:paraId="32DC6798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Impegno e volontà nello studio</w:t>
      </w:r>
    </w:p>
    <w:p w14:paraId="4C7F04A4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lastRenderedPageBreak/>
        <w:t>Progressi, rispetto al livello di partenza, nell’ambito degli obiettivi educativi e cognitivi fissati dal Consiglio di Classe</w:t>
      </w:r>
    </w:p>
    <w:p w14:paraId="3FE1E850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Grado di maturazione adeguato alle effettive potenzialità</w:t>
      </w:r>
    </w:p>
    <w:p w14:paraId="589A0BA5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Raggiungimento degli obiettivi minimi fissati per ciascuna disciplina</w:t>
      </w:r>
    </w:p>
    <w:p w14:paraId="28BD96D4" w14:textId="77777777" w:rsidR="000119BA" w:rsidRPr="003F18AF" w:rsidRDefault="000119BA" w:rsidP="000119BA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 xml:space="preserve">La valutazione finale sommativa non sarà, comunque, il solo risultato di una mera media aritmetica, ma terrà conto di tutte le variabili sopraddette. I docenti terranno conto delle griglie di valutazione del comportamento e del profitto approvate </w:t>
      </w:r>
      <w:r w:rsidRPr="003F18AF">
        <w:rPr>
          <w:rFonts w:ascii="Arial" w:hAnsi="Arial" w:cs="Arial"/>
          <w:bCs/>
          <w:color w:val="000000"/>
          <w:sz w:val="24"/>
          <w:szCs w:val="24"/>
        </w:rPr>
        <w:t xml:space="preserve">dal Collegio Docenti e inserite nel POF. </w:t>
      </w:r>
    </w:p>
    <w:p w14:paraId="0C500D59" w14:textId="77777777" w:rsidR="00B60A64" w:rsidRPr="003F18AF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F18AF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761CC9FF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60A64">
        <w:rPr>
          <w:rFonts w:ascii="Arial" w:hAnsi="Arial" w:cs="Arial"/>
          <w:b/>
          <w:color w:val="000000"/>
          <w:sz w:val="24"/>
          <w:szCs w:val="24"/>
        </w:rPr>
        <w:t>CRITERI E GRIGLIE DI VALUTAZIONE</w:t>
      </w:r>
    </w:p>
    <w:p w14:paraId="497E4475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Si fa riferimento ai criteri e alle griglie di valutazione adottati dal Collegio Docenti e inseriti nel PTOF. Si utilizzeranno, inoltre, rubriche di valutazione (generiche e specifiche).</w:t>
      </w:r>
    </w:p>
    <w:p w14:paraId="0C150A0F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E2F94DA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RAPPORTI CON LE FAMIGLIE</w:t>
      </w:r>
    </w:p>
    <w:p w14:paraId="226E39E7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9B00A10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 xml:space="preserve">Colloqui programmati (incontri scuola-famiglia) </w:t>
      </w:r>
    </w:p>
    <w:p w14:paraId="717EFC06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scritte e/o convocazioni in casi particolari</w:t>
      </w:r>
    </w:p>
    <w:p w14:paraId="2F9767E5" w14:textId="03BBB2BF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Ricevimento dei genitori nel quadro orario settimanale</w:t>
      </w:r>
      <w:r w:rsidR="005D5EB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797D74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sul diario</w:t>
      </w:r>
    </w:p>
    <w:p w14:paraId="75CEACFE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Colloqui generali</w:t>
      </w:r>
    </w:p>
    <w:p w14:paraId="14CF9505" w14:textId="5B27208E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tramite registro elettronico</w:t>
      </w:r>
      <w:r w:rsidR="005D5EB5">
        <w:rPr>
          <w:rFonts w:ascii="Arial" w:hAnsi="Arial" w:cs="Arial"/>
          <w:color w:val="000000"/>
          <w:sz w:val="24"/>
          <w:szCs w:val="24"/>
        </w:rPr>
        <w:t xml:space="preserve"> e attraverso Google Meet</w:t>
      </w:r>
    </w:p>
    <w:p w14:paraId="7A94A752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Scheda di valutazione quadrimestrale</w:t>
      </w:r>
    </w:p>
    <w:p w14:paraId="33E3F212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A3986BB" w14:textId="77777777" w:rsidR="003F18AF" w:rsidRDefault="003F18AF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ACA6AFD" w14:textId="2E721918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AVELLA</w:t>
      </w:r>
      <w:r w:rsidR="003C035F">
        <w:rPr>
          <w:rFonts w:ascii="Arial" w:hAnsi="Arial" w:cs="Arial"/>
          <w:color w:val="000000"/>
          <w:sz w:val="24"/>
          <w:szCs w:val="24"/>
        </w:rPr>
        <w:t>,………….</w:t>
      </w:r>
      <w:r w:rsidRPr="00B60A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IL DOCENTE</w:t>
      </w:r>
    </w:p>
    <w:p w14:paraId="52774C91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5C13CA7" w14:textId="77777777" w:rsidR="00B60A64" w:rsidRPr="001F4FDD" w:rsidRDefault="00B60A64" w:rsidP="00B60A64">
      <w:pPr>
        <w:pStyle w:val="Intestazione"/>
        <w:tabs>
          <w:tab w:val="clear" w:pos="4819"/>
          <w:tab w:val="clear" w:pos="9638"/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  <w:sectPr w:rsidR="00B60A64" w:rsidRPr="001F4FDD">
          <w:type w:val="continuous"/>
          <w:pgSz w:w="11910" w:h="16840"/>
          <w:pgMar w:top="1400" w:right="1020" w:bottom="280" w:left="1300" w:header="720" w:footer="720" w:gutter="0"/>
          <w:cols w:space="720" w:equalWidth="0">
            <w:col w:w="9590"/>
          </w:cols>
          <w:noEndnote/>
        </w:sectPr>
      </w:pPr>
    </w:p>
    <w:p w14:paraId="2140B4AD" w14:textId="77777777" w:rsidR="00B605B3" w:rsidRPr="001F4FDD" w:rsidRDefault="00B605B3" w:rsidP="00B605B3">
      <w:p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A601ACD" w14:textId="77777777" w:rsidR="00306F5E" w:rsidRPr="001F4FDD" w:rsidRDefault="00306F5E" w:rsidP="00306F5E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3F10F06" w14:textId="77777777" w:rsidR="004E50E8" w:rsidRPr="001F4FDD" w:rsidRDefault="004E50E8" w:rsidP="004E50E8">
      <w:pPr>
        <w:jc w:val="right"/>
        <w:rPr>
          <w:rFonts w:ascii="Arial" w:hAnsi="Arial" w:cs="Arial"/>
          <w:sz w:val="24"/>
          <w:szCs w:val="24"/>
        </w:rPr>
      </w:pPr>
    </w:p>
    <w:p w14:paraId="31DA503E" w14:textId="77777777" w:rsidR="00841136" w:rsidRPr="00F90C08" w:rsidRDefault="00841136" w:rsidP="004E50E8">
      <w:pPr>
        <w:jc w:val="right"/>
        <w:rPr>
          <w:rFonts w:ascii="Arial" w:hAnsi="Arial" w:cs="Arial"/>
        </w:rPr>
      </w:pPr>
    </w:p>
    <w:sectPr w:rsidR="00841136" w:rsidRPr="00F90C08" w:rsidSect="008A6FB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9EF40" w14:textId="77777777" w:rsidR="00B71A86" w:rsidRDefault="00B71A86" w:rsidP="001151C6">
      <w:pPr>
        <w:spacing w:after="0" w:line="240" w:lineRule="auto"/>
      </w:pPr>
      <w:r>
        <w:separator/>
      </w:r>
    </w:p>
  </w:endnote>
  <w:endnote w:type="continuationSeparator" w:id="0">
    <w:p w14:paraId="2F3EA93B" w14:textId="77777777" w:rsidR="00B71A86" w:rsidRDefault="00B71A86" w:rsidP="001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219798"/>
      <w:docPartObj>
        <w:docPartGallery w:val="Page Numbers (Bottom of Page)"/>
        <w:docPartUnique/>
      </w:docPartObj>
    </w:sdtPr>
    <w:sdtEndPr/>
    <w:sdtContent>
      <w:p w14:paraId="48D87FC0" w14:textId="6DB00872" w:rsidR="001151C6" w:rsidRDefault="006607C1">
        <w:pPr>
          <w:pStyle w:val="Pidipagina"/>
          <w:jc w:val="right"/>
        </w:pPr>
        <w:r>
          <w:fldChar w:fldCharType="begin"/>
        </w:r>
        <w:r w:rsidR="001151C6">
          <w:instrText>PAGE   \* MERGEFORMAT</w:instrText>
        </w:r>
        <w:r>
          <w:fldChar w:fldCharType="separate"/>
        </w:r>
        <w:r w:rsidR="00B97F31">
          <w:rPr>
            <w:noProof/>
          </w:rPr>
          <w:t>9</w:t>
        </w:r>
        <w:r>
          <w:fldChar w:fldCharType="end"/>
        </w:r>
      </w:p>
    </w:sdtContent>
  </w:sdt>
  <w:p w14:paraId="34A9D4CC" w14:textId="77777777" w:rsidR="001151C6" w:rsidRDefault="001151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56C77" w14:textId="77777777" w:rsidR="00B71A86" w:rsidRDefault="00B71A86" w:rsidP="001151C6">
      <w:pPr>
        <w:spacing w:after="0" w:line="240" w:lineRule="auto"/>
      </w:pPr>
      <w:r>
        <w:separator/>
      </w:r>
    </w:p>
  </w:footnote>
  <w:footnote w:type="continuationSeparator" w:id="0">
    <w:p w14:paraId="7D6645AA" w14:textId="77777777" w:rsidR="00B71A86" w:rsidRDefault="00B71A86" w:rsidP="0011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90"/>
        </w:tabs>
        <w:ind w:left="397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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1253" w:hanging="360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1545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130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2715" w:hanging="360"/>
      </w:pPr>
    </w:lvl>
    <w:lvl w:ilvl="6">
      <w:numFmt w:val="bullet"/>
      <w:lvlText w:val="•"/>
      <w:lvlJc w:val="left"/>
      <w:pPr>
        <w:ind w:left="3008" w:hanging="360"/>
      </w:pPr>
    </w:lvl>
    <w:lvl w:ilvl="7">
      <w:numFmt w:val="bullet"/>
      <w:lvlText w:val="•"/>
      <w:lvlJc w:val="left"/>
      <w:pPr>
        <w:ind w:left="3300" w:hanging="360"/>
      </w:pPr>
    </w:lvl>
    <w:lvl w:ilvl="8">
      <w:numFmt w:val="bullet"/>
      <w:lvlText w:val="•"/>
      <w:lvlJc w:val="left"/>
      <w:pPr>
        <w:ind w:left="3593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60" w:hanging="360"/>
      </w:pPr>
      <w:rPr>
        <w:rFonts w:ascii="Comic Sans MS" w:hAnsi="Comic Sans MS" w:cs="Comic Sans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162" w:hanging="360"/>
      </w:pPr>
    </w:lvl>
    <w:lvl w:ilvl="2">
      <w:numFmt w:val="bullet"/>
      <w:lvlText w:val="•"/>
      <w:lvlJc w:val="left"/>
      <w:pPr>
        <w:ind w:left="3071" w:hanging="360"/>
      </w:pPr>
    </w:lvl>
    <w:lvl w:ilvl="3">
      <w:numFmt w:val="bullet"/>
      <w:lvlText w:val="•"/>
      <w:lvlJc w:val="left"/>
      <w:pPr>
        <w:ind w:left="3981" w:hanging="360"/>
      </w:pPr>
    </w:lvl>
    <w:lvl w:ilvl="4">
      <w:numFmt w:val="bullet"/>
      <w:lvlText w:val="•"/>
      <w:lvlJc w:val="left"/>
      <w:pPr>
        <w:ind w:left="4890" w:hanging="360"/>
      </w:pPr>
    </w:lvl>
    <w:lvl w:ilvl="5">
      <w:numFmt w:val="bullet"/>
      <w:lvlText w:val="•"/>
      <w:lvlJc w:val="left"/>
      <w:pPr>
        <w:ind w:left="5799" w:hanging="360"/>
      </w:pPr>
    </w:lvl>
    <w:lvl w:ilvl="6">
      <w:numFmt w:val="bullet"/>
      <w:lvlText w:val="•"/>
      <w:lvlJc w:val="left"/>
      <w:pPr>
        <w:ind w:left="6709" w:hanging="360"/>
      </w:pPr>
    </w:lvl>
    <w:lvl w:ilvl="7">
      <w:numFmt w:val="bullet"/>
      <w:lvlText w:val="•"/>
      <w:lvlJc w:val="left"/>
      <w:pPr>
        <w:ind w:left="7618" w:hanging="360"/>
      </w:pPr>
    </w:lvl>
    <w:lvl w:ilvl="8">
      <w:numFmt w:val="bullet"/>
      <w:lvlText w:val="•"/>
      <w:lvlJc w:val="left"/>
      <w:pPr>
        <w:ind w:left="8527" w:hanging="360"/>
      </w:pPr>
    </w:lvl>
  </w:abstractNum>
  <w:abstractNum w:abstractNumId="13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553" w:hanging="360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359" w:hanging="360"/>
      </w:pPr>
    </w:lvl>
    <w:lvl w:ilvl="3">
      <w:numFmt w:val="bullet"/>
      <w:lvlText w:val="•"/>
      <w:lvlJc w:val="left"/>
      <w:pPr>
        <w:ind w:left="3263" w:hanging="360"/>
      </w:pPr>
    </w:lvl>
    <w:lvl w:ilvl="4">
      <w:numFmt w:val="bullet"/>
      <w:lvlText w:val="•"/>
      <w:lvlJc w:val="left"/>
      <w:pPr>
        <w:ind w:left="4166" w:hanging="360"/>
      </w:pPr>
    </w:lvl>
    <w:lvl w:ilvl="5">
      <w:numFmt w:val="bullet"/>
      <w:lvlText w:val="•"/>
      <w:lvlJc w:val="left"/>
      <w:pPr>
        <w:ind w:left="506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9" w:hanging="360"/>
      </w:pPr>
    </w:lvl>
  </w:abstractNum>
  <w:abstractNum w:abstractNumId="14" w15:restartNumberingAfterBreak="0">
    <w:nsid w:val="029713B0"/>
    <w:multiLevelType w:val="hybridMultilevel"/>
    <w:tmpl w:val="D8141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AD223D"/>
    <w:multiLevelType w:val="hybridMultilevel"/>
    <w:tmpl w:val="5E4E3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97130"/>
    <w:multiLevelType w:val="hybridMultilevel"/>
    <w:tmpl w:val="FB88358E"/>
    <w:lvl w:ilvl="0" w:tplc="DA4AC66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13DE727B"/>
    <w:multiLevelType w:val="hybridMultilevel"/>
    <w:tmpl w:val="4880B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F2101"/>
    <w:multiLevelType w:val="hybridMultilevel"/>
    <w:tmpl w:val="932CA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41658"/>
    <w:multiLevelType w:val="hybridMultilevel"/>
    <w:tmpl w:val="DB2E0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21CA1"/>
    <w:multiLevelType w:val="hybridMultilevel"/>
    <w:tmpl w:val="212AB6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412C1"/>
    <w:multiLevelType w:val="hybridMultilevel"/>
    <w:tmpl w:val="90A4690E"/>
    <w:lvl w:ilvl="0" w:tplc="BE2E60F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E59DC"/>
    <w:multiLevelType w:val="hybridMultilevel"/>
    <w:tmpl w:val="431CF6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B57D6C"/>
    <w:multiLevelType w:val="hybridMultilevel"/>
    <w:tmpl w:val="DA78A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D5C65"/>
    <w:multiLevelType w:val="hybridMultilevel"/>
    <w:tmpl w:val="A1B2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C6CC5"/>
    <w:multiLevelType w:val="hybridMultilevel"/>
    <w:tmpl w:val="0178BC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CF516F"/>
    <w:multiLevelType w:val="hybridMultilevel"/>
    <w:tmpl w:val="AABC7C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332E6"/>
    <w:multiLevelType w:val="hybridMultilevel"/>
    <w:tmpl w:val="AEE414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27F73"/>
    <w:multiLevelType w:val="hybridMultilevel"/>
    <w:tmpl w:val="3940C958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49382785"/>
    <w:multiLevelType w:val="hybridMultilevel"/>
    <w:tmpl w:val="9EA2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B4D15"/>
    <w:multiLevelType w:val="hybridMultilevel"/>
    <w:tmpl w:val="E51A9A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F79E3"/>
    <w:multiLevelType w:val="hybridMultilevel"/>
    <w:tmpl w:val="93383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A38BC"/>
    <w:multiLevelType w:val="hybridMultilevel"/>
    <w:tmpl w:val="6A803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235DD"/>
    <w:multiLevelType w:val="hybridMultilevel"/>
    <w:tmpl w:val="5C9A1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620CBD"/>
    <w:multiLevelType w:val="hybridMultilevel"/>
    <w:tmpl w:val="B1F6D614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07551C"/>
    <w:multiLevelType w:val="hybridMultilevel"/>
    <w:tmpl w:val="42B2086E"/>
    <w:lvl w:ilvl="0" w:tplc="4BCEA6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30AEE8">
      <w:start w:val="1"/>
      <w:numFmt w:val="bullet"/>
      <w:lvlText w:val=""/>
      <w:lvlJc w:val="left"/>
      <w:pPr>
        <w:tabs>
          <w:tab w:val="num" w:pos="1140"/>
        </w:tabs>
        <w:ind w:left="1137" w:hanging="357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97F71"/>
    <w:multiLevelType w:val="hybridMultilevel"/>
    <w:tmpl w:val="E65E57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B3B48"/>
    <w:multiLevelType w:val="hybridMultilevel"/>
    <w:tmpl w:val="DADA8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759D0"/>
    <w:multiLevelType w:val="hybridMultilevel"/>
    <w:tmpl w:val="A2EE19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D14C9"/>
    <w:multiLevelType w:val="hybridMultilevel"/>
    <w:tmpl w:val="472A71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34845"/>
    <w:multiLevelType w:val="hybridMultilevel"/>
    <w:tmpl w:val="50EE52A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16047"/>
    <w:multiLevelType w:val="hybridMultilevel"/>
    <w:tmpl w:val="92BA6AD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16"/>
  </w:num>
  <w:num w:numId="4">
    <w:abstractNumId w:val="21"/>
  </w:num>
  <w:num w:numId="5">
    <w:abstractNumId w:val="38"/>
  </w:num>
  <w:num w:numId="6">
    <w:abstractNumId w:val="26"/>
  </w:num>
  <w:num w:numId="7">
    <w:abstractNumId w:val="15"/>
  </w:num>
  <w:num w:numId="8">
    <w:abstractNumId w:val="33"/>
  </w:num>
  <w:num w:numId="9">
    <w:abstractNumId w:val="14"/>
  </w:num>
  <w:num w:numId="10">
    <w:abstractNumId w:val="41"/>
  </w:num>
  <w:num w:numId="11">
    <w:abstractNumId w:val="32"/>
  </w:num>
  <w:num w:numId="12">
    <w:abstractNumId w:val="31"/>
  </w:num>
  <w:num w:numId="13">
    <w:abstractNumId w:val="34"/>
  </w:num>
  <w:num w:numId="14">
    <w:abstractNumId w:val="40"/>
  </w:num>
  <w:num w:numId="15">
    <w:abstractNumId w:val="29"/>
  </w:num>
  <w:num w:numId="16">
    <w:abstractNumId w:val="20"/>
  </w:num>
  <w:num w:numId="17">
    <w:abstractNumId w:val="28"/>
  </w:num>
  <w:num w:numId="18">
    <w:abstractNumId w:val="22"/>
  </w:num>
  <w:num w:numId="19">
    <w:abstractNumId w:val="42"/>
  </w:num>
  <w:num w:numId="20">
    <w:abstractNumId w:val="17"/>
  </w:num>
  <w:num w:numId="21">
    <w:abstractNumId w:val="43"/>
  </w:num>
  <w:num w:numId="22">
    <w:abstractNumId w:val="18"/>
  </w:num>
  <w:num w:numId="23">
    <w:abstractNumId w:val="11"/>
  </w:num>
  <w:num w:numId="24">
    <w:abstractNumId w:val="30"/>
  </w:num>
  <w:num w:numId="25">
    <w:abstractNumId w:val="13"/>
  </w:num>
  <w:num w:numId="26">
    <w:abstractNumId w:val="12"/>
  </w:num>
  <w:num w:numId="27">
    <w:abstractNumId w:val="35"/>
  </w:num>
  <w:num w:numId="28">
    <w:abstractNumId w:val="43"/>
  </w:num>
  <w:num w:numId="29">
    <w:abstractNumId w:val="23"/>
  </w:num>
  <w:num w:numId="30">
    <w:abstractNumId w:val="27"/>
  </w:num>
  <w:num w:numId="31">
    <w:abstractNumId w:val="19"/>
  </w:num>
  <w:num w:numId="32">
    <w:abstractNumId w:val="37"/>
  </w:num>
  <w:num w:numId="33">
    <w:abstractNumId w:val="25"/>
  </w:num>
  <w:num w:numId="34">
    <w:abstractNumId w:val="6"/>
  </w:num>
  <w:num w:numId="35">
    <w:abstractNumId w:val="7"/>
  </w:num>
  <w:num w:numId="36">
    <w:abstractNumId w:val="8"/>
  </w:num>
  <w:num w:numId="37">
    <w:abstractNumId w:val="5"/>
  </w:num>
  <w:num w:numId="38">
    <w:abstractNumId w:val="39"/>
  </w:num>
  <w:num w:numId="39">
    <w:abstractNumId w:val="24"/>
  </w:num>
  <w:num w:numId="40">
    <w:abstractNumId w:val="4"/>
  </w:num>
  <w:num w:numId="41">
    <w:abstractNumId w:val="9"/>
  </w:num>
  <w:num w:numId="42">
    <w:abstractNumId w:val="10"/>
  </w:num>
  <w:num w:numId="43">
    <w:abstractNumId w:val="36"/>
  </w:num>
  <w:num w:numId="4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B"/>
    <w:rsid w:val="0000464D"/>
    <w:rsid w:val="0000508D"/>
    <w:rsid w:val="000119BA"/>
    <w:rsid w:val="00017A0E"/>
    <w:rsid w:val="00021CC3"/>
    <w:rsid w:val="000227D6"/>
    <w:rsid w:val="00041865"/>
    <w:rsid w:val="00065694"/>
    <w:rsid w:val="00067628"/>
    <w:rsid w:val="000735D9"/>
    <w:rsid w:val="0008116B"/>
    <w:rsid w:val="00090670"/>
    <w:rsid w:val="00092DAF"/>
    <w:rsid w:val="0009588C"/>
    <w:rsid w:val="0009788C"/>
    <w:rsid w:val="000A146E"/>
    <w:rsid w:val="000F1E46"/>
    <w:rsid w:val="000F39FD"/>
    <w:rsid w:val="000F675F"/>
    <w:rsid w:val="000F7B1F"/>
    <w:rsid w:val="001151C6"/>
    <w:rsid w:val="00121601"/>
    <w:rsid w:val="001349DA"/>
    <w:rsid w:val="0015282D"/>
    <w:rsid w:val="00165A20"/>
    <w:rsid w:val="00171ADC"/>
    <w:rsid w:val="00190966"/>
    <w:rsid w:val="001B3DFD"/>
    <w:rsid w:val="001C2704"/>
    <w:rsid w:val="001D3B25"/>
    <w:rsid w:val="001E38BB"/>
    <w:rsid w:val="001F4AE5"/>
    <w:rsid w:val="001F4FDD"/>
    <w:rsid w:val="00216476"/>
    <w:rsid w:val="00222246"/>
    <w:rsid w:val="00225987"/>
    <w:rsid w:val="00232367"/>
    <w:rsid w:val="00241D7D"/>
    <w:rsid w:val="00245232"/>
    <w:rsid w:val="00247B58"/>
    <w:rsid w:val="002519C5"/>
    <w:rsid w:val="00254A16"/>
    <w:rsid w:val="00266EBF"/>
    <w:rsid w:val="00277F0C"/>
    <w:rsid w:val="002953C9"/>
    <w:rsid w:val="002968ED"/>
    <w:rsid w:val="002D4DD7"/>
    <w:rsid w:val="002F3C8C"/>
    <w:rsid w:val="00306F5E"/>
    <w:rsid w:val="00313C13"/>
    <w:rsid w:val="003206CD"/>
    <w:rsid w:val="00350998"/>
    <w:rsid w:val="00352384"/>
    <w:rsid w:val="00361F99"/>
    <w:rsid w:val="00373DD3"/>
    <w:rsid w:val="00385362"/>
    <w:rsid w:val="00385F0B"/>
    <w:rsid w:val="00395E05"/>
    <w:rsid w:val="003A28FA"/>
    <w:rsid w:val="003A3EBE"/>
    <w:rsid w:val="003A592B"/>
    <w:rsid w:val="003B051C"/>
    <w:rsid w:val="003B15BF"/>
    <w:rsid w:val="003B6D57"/>
    <w:rsid w:val="003C035F"/>
    <w:rsid w:val="003C5579"/>
    <w:rsid w:val="003D6FCB"/>
    <w:rsid w:val="003E6BF9"/>
    <w:rsid w:val="003F18AF"/>
    <w:rsid w:val="003F68D8"/>
    <w:rsid w:val="00425C51"/>
    <w:rsid w:val="00432CF9"/>
    <w:rsid w:val="004365C2"/>
    <w:rsid w:val="00455E67"/>
    <w:rsid w:val="0048134D"/>
    <w:rsid w:val="004836F1"/>
    <w:rsid w:val="004A2A8C"/>
    <w:rsid w:val="004B1B79"/>
    <w:rsid w:val="004C0075"/>
    <w:rsid w:val="004D1BFB"/>
    <w:rsid w:val="004D2C9E"/>
    <w:rsid w:val="004E50E8"/>
    <w:rsid w:val="00501F81"/>
    <w:rsid w:val="00502C52"/>
    <w:rsid w:val="00510E67"/>
    <w:rsid w:val="00511977"/>
    <w:rsid w:val="00531ABF"/>
    <w:rsid w:val="005417F7"/>
    <w:rsid w:val="00545826"/>
    <w:rsid w:val="00546297"/>
    <w:rsid w:val="005472E9"/>
    <w:rsid w:val="00556B5A"/>
    <w:rsid w:val="00564713"/>
    <w:rsid w:val="0058605F"/>
    <w:rsid w:val="00594DB2"/>
    <w:rsid w:val="005A1ADB"/>
    <w:rsid w:val="005D3D76"/>
    <w:rsid w:val="005D46FC"/>
    <w:rsid w:val="005D5EB5"/>
    <w:rsid w:val="005E52F0"/>
    <w:rsid w:val="005F7958"/>
    <w:rsid w:val="0061757D"/>
    <w:rsid w:val="00621541"/>
    <w:rsid w:val="006233C2"/>
    <w:rsid w:val="00625A07"/>
    <w:rsid w:val="006275B8"/>
    <w:rsid w:val="00654DAA"/>
    <w:rsid w:val="006607C1"/>
    <w:rsid w:val="00683DE6"/>
    <w:rsid w:val="00687B2A"/>
    <w:rsid w:val="00693834"/>
    <w:rsid w:val="006943CC"/>
    <w:rsid w:val="0069494E"/>
    <w:rsid w:val="006A3A18"/>
    <w:rsid w:val="006A6260"/>
    <w:rsid w:val="006C2EE5"/>
    <w:rsid w:val="006D1120"/>
    <w:rsid w:val="006D2B07"/>
    <w:rsid w:val="006D55D0"/>
    <w:rsid w:val="006E5716"/>
    <w:rsid w:val="006E71A7"/>
    <w:rsid w:val="006F305A"/>
    <w:rsid w:val="006F59AF"/>
    <w:rsid w:val="00710D1C"/>
    <w:rsid w:val="007164A9"/>
    <w:rsid w:val="0073085E"/>
    <w:rsid w:val="00732AB6"/>
    <w:rsid w:val="007370B0"/>
    <w:rsid w:val="00742998"/>
    <w:rsid w:val="00752C41"/>
    <w:rsid w:val="00763822"/>
    <w:rsid w:val="0076508C"/>
    <w:rsid w:val="007777E5"/>
    <w:rsid w:val="00782D36"/>
    <w:rsid w:val="007A7305"/>
    <w:rsid w:val="007B47C9"/>
    <w:rsid w:val="007C44CF"/>
    <w:rsid w:val="007F1E13"/>
    <w:rsid w:val="00800809"/>
    <w:rsid w:val="0080199B"/>
    <w:rsid w:val="00822473"/>
    <w:rsid w:val="008358F5"/>
    <w:rsid w:val="00841136"/>
    <w:rsid w:val="00844504"/>
    <w:rsid w:val="00855D60"/>
    <w:rsid w:val="00865223"/>
    <w:rsid w:val="0087094B"/>
    <w:rsid w:val="00897C99"/>
    <w:rsid w:val="008A3FC2"/>
    <w:rsid w:val="008A4CFA"/>
    <w:rsid w:val="008A6FB4"/>
    <w:rsid w:val="008B1C4F"/>
    <w:rsid w:val="008C174A"/>
    <w:rsid w:val="008C2CBA"/>
    <w:rsid w:val="008D1660"/>
    <w:rsid w:val="008E3DAB"/>
    <w:rsid w:val="008F66C6"/>
    <w:rsid w:val="0091099D"/>
    <w:rsid w:val="0091649B"/>
    <w:rsid w:val="00916F43"/>
    <w:rsid w:val="009234EB"/>
    <w:rsid w:val="0092613E"/>
    <w:rsid w:val="00931ECD"/>
    <w:rsid w:val="009429D4"/>
    <w:rsid w:val="00944DBC"/>
    <w:rsid w:val="00950B2A"/>
    <w:rsid w:val="00954D4B"/>
    <w:rsid w:val="009573E3"/>
    <w:rsid w:val="0097237A"/>
    <w:rsid w:val="00976C1C"/>
    <w:rsid w:val="00985601"/>
    <w:rsid w:val="0099544C"/>
    <w:rsid w:val="009A392E"/>
    <w:rsid w:val="009A5CCE"/>
    <w:rsid w:val="009C6823"/>
    <w:rsid w:val="009E7B19"/>
    <w:rsid w:val="009F41DC"/>
    <w:rsid w:val="00A001B4"/>
    <w:rsid w:val="00A04EA4"/>
    <w:rsid w:val="00A063C6"/>
    <w:rsid w:val="00A06DD5"/>
    <w:rsid w:val="00A07415"/>
    <w:rsid w:val="00A26EF3"/>
    <w:rsid w:val="00A503EC"/>
    <w:rsid w:val="00A64D37"/>
    <w:rsid w:val="00A82FC8"/>
    <w:rsid w:val="00A87978"/>
    <w:rsid w:val="00A9373E"/>
    <w:rsid w:val="00AA042C"/>
    <w:rsid w:val="00AB040A"/>
    <w:rsid w:val="00AB25F3"/>
    <w:rsid w:val="00AB5337"/>
    <w:rsid w:val="00AC7AD6"/>
    <w:rsid w:val="00AD1CC6"/>
    <w:rsid w:val="00AD5753"/>
    <w:rsid w:val="00AE4BF1"/>
    <w:rsid w:val="00AF1617"/>
    <w:rsid w:val="00AF1E55"/>
    <w:rsid w:val="00B03D42"/>
    <w:rsid w:val="00B07141"/>
    <w:rsid w:val="00B12523"/>
    <w:rsid w:val="00B1297B"/>
    <w:rsid w:val="00B22F80"/>
    <w:rsid w:val="00B26BB7"/>
    <w:rsid w:val="00B27208"/>
    <w:rsid w:val="00B27738"/>
    <w:rsid w:val="00B605B3"/>
    <w:rsid w:val="00B60A64"/>
    <w:rsid w:val="00B71A86"/>
    <w:rsid w:val="00B77CE0"/>
    <w:rsid w:val="00B807CF"/>
    <w:rsid w:val="00B81113"/>
    <w:rsid w:val="00B825A2"/>
    <w:rsid w:val="00B9428F"/>
    <w:rsid w:val="00B95FB6"/>
    <w:rsid w:val="00B96486"/>
    <w:rsid w:val="00B97F31"/>
    <w:rsid w:val="00BA37CF"/>
    <w:rsid w:val="00BB1787"/>
    <w:rsid w:val="00BF0855"/>
    <w:rsid w:val="00C12E81"/>
    <w:rsid w:val="00C2374C"/>
    <w:rsid w:val="00C237E6"/>
    <w:rsid w:val="00C359E5"/>
    <w:rsid w:val="00C431B8"/>
    <w:rsid w:val="00C44A2F"/>
    <w:rsid w:val="00C47377"/>
    <w:rsid w:val="00C50BBE"/>
    <w:rsid w:val="00C55030"/>
    <w:rsid w:val="00C61B36"/>
    <w:rsid w:val="00C64103"/>
    <w:rsid w:val="00C7408A"/>
    <w:rsid w:val="00C74946"/>
    <w:rsid w:val="00C763B4"/>
    <w:rsid w:val="00C81BE4"/>
    <w:rsid w:val="00CA10FD"/>
    <w:rsid w:val="00CA495F"/>
    <w:rsid w:val="00CA5EAB"/>
    <w:rsid w:val="00CC7CD7"/>
    <w:rsid w:val="00D032B0"/>
    <w:rsid w:val="00D13979"/>
    <w:rsid w:val="00D33BE2"/>
    <w:rsid w:val="00D412B8"/>
    <w:rsid w:val="00D64575"/>
    <w:rsid w:val="00D67BC0"/>
    <w:rsid w:val="00D76E00"/>
    <w:rsid w:val="00D876B2"/>
    <w:rsid w:val="00D87801"/>
    <w:rsid w:val="00D918F9"/>
    <w:rsid w:val="00DA5FA6"/>
    <w:rsid w:val="00DA796D"/>
    <w:rsid w:val="00DD49EC"/>
    <w:rsid w:val="00DE1874"/>
    <w:rsid w:val="00DE1A30"/>
    <w:rsid w:val="00DE3277"/>
    <w:rsid w:val="00DE4EAE"/>
    <w:rsid w:val="00E0248B"/>
    <w:rsid w:val="00E044BD"/>
    <w:rsid w:val="00E17845"/>
    <w:rsid w:val="00E17C05"/>
    <w:rsid w:val="00E228E2"/>
    <w:rsid w:val="00E27D3C"/>
    <w:rsid w:val="00E62D77"/>
    <w:rsid w:val="00E730A0"/>
    <w:rsid w:val="00E73C59"/>
    <w:rsid w:val="00E9110A"/>
    <w:rsid w:val="00EA0C70"/>
    <w:rsid w:val="00EA1C22"/>
    <w:rsid w:val="00EA38A6"/>
    <w:rsid w:val="00EA3E04"/>
    <w:rsid w:val="00ED14D2"/>
    <w:rsid w:val="00ED34A8"/>
    <w:rsid w:val="00EE65BB"/>
    <w:rsid w:val="00F068A0"/>
    <w:rsid w:val="00F22762"/>
    <w:rsid w:val="00F563D4"/>
    <w:rsid w:val="00F65260"/>
    <w:rsid w:val="00F90C08"/>
    <w:rsid w:val="00F918A8"/>
    <w:rsid w:val="00FA5B3E"/>
    <w:rsid w:val="00FD0871"/>
    <w:rsid w:val="00FD7BFC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BA3"/>
  <w15:docId w15:val="{54981A7D-8E2A-42AE-AA5B-E559DCB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5B3"/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051C"/>
    <w:pPr>
      <w:widowControl w:val="0"/>
      <w:autoSpaceDE w:val="0"/>
      <w:autoSpaceDN w:val="0"/>
      <w:adjustRightInd w:val="0"/>
      <w:spacing w:after="0" w:line="240" w:lineRule="auto"/>
      <w:ind w:left="1253" w:hanging="360"/>
      <w:outlineLvl w:val="0"/>
    </w:pPr>
    <w:rPr>
      <w:rFonts w:ascii="Comic Sans MS" w:eastAsiaTheme="minorEastAsia" w:hAnsi="Comic Sans MS" w:cs="Comic Sans MS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0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3DAB"/>
    <w:pPr>
      <w:ind w:left="720"/>
      <w:contextualSpacing/>
    </w:pPr>
  </w:style>
  <w:style w:type="paragraph" w:customStyle="1" w:styleId="Default">
    <w:name w:val="Default"/>
    <w:rsid w:val="0015282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it-IT"/>
    </w:rPr>
  </w:style>
  <w:style w:type="character" w:customStyle="1" w:styleId="Normale1">
    <w:name w:val="Normale1"/>
    <w:rsid w:val="00225987"/>
    <w:rPr>
      <w:rFonts w:ascii="Times New Roman" w:hAnsi="Times New Roman"/>
      <w:sz w:val="22"/>
    </w:rPr>
  </w:style>
  <w:style w:type="paragraph" w:styleId="Intestazione">
    <w:name w:val="header"/>
    <w:basedOn w:val="Normale"/>
    <w:link w:val="IntestazioneCarattere"/>
    <w:unhideWhenUsed/>
    <w:rsid w:val="00B825A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825A2"/>
    <w:rPr>
      <w:rFonts w:ascii="Calibri" w:eastAsia="Calibri" w:hAnsi="Calibri" w:cs="Times New Roman"/>
      <w:sz w:val="22"/>
    </w:rPr>
  </w:style>
  <w:style w:type="paragraph" w:styleId="Testonormale">
    <w:name w:val="Plain Text"/>
    <w:basedOn w:val="Normale"/>
    <w:link w:val="TestonormaleCarattere"/>
    <w:rsid w:val="00B825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825A2"/>
    <w:rPr>
      <w:rFonts w:ascii="Courier New" w:eastAsia="Times New Roman" w:hAnsi="Courier New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15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C6"/>
    <w:rPr>
      <w:rFonts w:asciiTheme="minorHAnsi" w:hAnsiTheme="minorHAnsi"/>
      <w:sz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C237E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F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B051C"/>
    <w:rPr>
      <w:rFonts w:ascii="Comic Sans MS" w:eastAsiaTheme="minorEastAsia" w:hAnsi="Comic Sans MS" w:cs="Comic Sans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051C"/>
    <w:pPr>
      <w:widowControl w:val="0"/>
      <w:autoSpaceDE w:val="0"/>
      <w:autoSpaceDN w:val="0"/>
      <w:adjustRightInd w:val="0"/>
      <w:spacing w:after="0" w:line="240" w:lineRule="auto"/>
      <w:ind w:left="553" w:hanging="360"/>
    </w:pPr>
    <w:rPr>
      <w:rFonts w:ascii="Comic Sans MS" w:eastAsiaTheme="minorEastAsia" w:hAnsi="Comic Sans MS" w:cs="Comic Sans M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51C"/>
    <w:rPr>
      <w:rFonts w:ascii="Comic Sans MS" w:eastAsiaTheme="minorEastAsia" w:hAnsi="Comic Sans MS" w:cs="Comic Sans MS"/>
      <w:sz w:val="2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05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051C"/>
    <w:rPr>
      <w:rFonts w:asciiTheme="minorHAnsi" w:hAnsiTheme="minorHAnsi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05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Elencochiaro-Colore3">
    <w:name w:val="Light List Accent 3"/>
    <w:basedOn w:val="Tabellanormale"/>
    <w:uiPriority w:val="61"/>
    <w:rsid w:val="00B77CE0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2E1E-4E4C-43FA-9C93-4A114329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cp:lastPrinted>2017-10-31T12:54:00Z</cp:lastPrinted>
  <dcterms:created xsi:type="dcterms:W3CDTF">2021-11-16T11:36:00Z</dcterms:created>
  <dcterms:modified xsi:type="dcterms:W3CDTF">2021-11-16T11:47:00Z</dcterms:modified>
</cp:coreProperties>
</file>